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8C801B" w14:textId="7E58256F" w:rsidR="00062A18" w:rsidRPr="001D72BD" w:rsidRDefault="00800194" w:rsidP="009752F8">
      <w:pPr>
        <w:jc w:val="center"/>
        <w:rPr>
          <w:rFonts w:ascii="Arial" w:hAnsi="Arial"/>
          <w:b/>
          <w:bCs/>
          <w:sz w:val="32"/>
          <w:szCs w:val="32"/>
          <w:lang w:eastAsia="en-GB"/>
        </w:rPr>
      </w:pPr>
      <w:proofErr w:type="spellStart"/>
      <w:r w:rsidRPr="001D72BD">
        <w:rPr>
          <w:rFonts w:ascii="Arial" w:hAnsi="Arial"/>
          <w:b/>
          <w:sz w:val="32"/>
        </w:rPr>
        <w:t>What’s</w:t>
      </w:r>
      <w:proofErr w:type="spellEnd"/>
      <w:r w:rsidRPr="001D72BD">
        <w:rPr>
          <w:rFonts w:ascii="Arial" w:hAnsi="Arial"/>
          <w:b/>
          <w:sz w:val="32"/>
        </w:rPr>
        <w:t xml:space="preserve"> </w:t>
      </w:r>
      <w:proofErr w:type="spellStart"/>
      <w:r w:rsidRPr="001D72BD">
        <w:rPr>
          <w:rFonts w:ascii="Arial" w:hAnsi="Arial"/>
          <w:b/>
          <w:sz w:val="32"/>
        </w:rPr>
        <w:t>next</w:t>
      </w:r>
      <w:proofErr w:type="spellEnd"/>
      <w:r w:rsidRPr="001D72BD">
        <w:rPr>
          <w:rFonts w:ascii="Arial" w:hAnsi="Arial"/>
          <w:b/>
          <w:sz w:val="32"/>
        </w:rPr>
        <w:t xml:space="preserve">? </w:t>
      </w:r>
      <w:r w:rsidR="009A76F9" w:rsidRPr="001D72BD">
        <w:rPr>
          <w:rFonts w:ascii="Arial" w:hAnsi="Arial"/>
          <w:b/>
          <w:sz w:val="32"/>
        </w:rPr>
        <w:t xml:space="preserve"> </w:t>
      </w:r>
    </w:p>
    <w:p w14:paraId="48D7B5AD" w14:textId="450F0E23" w:rsidR="009A76F9" w:rsidRPr="00970692" w:rsidRDefault="009A76F9" w:rsidP="009752F8">
      <w:pPr>
        <w:jc w:val="center"/>
        <w:rPr>
          <w:rFonts w:ascii="Arial" w:hAnsi="Arial"/>
          <w:b/>
          <w:bCs/>
          <w:sz w:val="32"/>
          <w:szCs w:val="32"/>
          <w:lang w:eastAsia="en-GB"/>
        </w:rPr>
      </w:pPr>
      <w:r w:rsidRPr="00970692">
        <w:rPr>
          <w:rFonts w:ascii="Arial" w:hAnsi="Arial"/>
          <w:b/>
          <w:sz w:val="32"/>
        </w:rPr>
        <w:t xml:space="preserve">"Il gusto è </w:t>
      </w:r>
      <w:r w:rsidR="001D72BD">
        <w:rPr>
          <w:rFonts w:ascii="Arial" w:hAnsi="Arial"/>
          <w:b/>
          <w:sz w:val="32"/>
        </w:rPr>
        <w:t>un’</w:t>
      </w:r>
      <w:r w:rsidRPr="00970692">
        <w:rPr>
          <w:rFonts w:ascii="Arial" w:hAnsi="Arial"/>
          <w:b/>
          <w:sz w:val="32"/>
        </w:rPr>
        <w:t xml:space="preserve">evoluzione" </w:t>
      </w:r>
    </w:p>
    <w:p w14:paraId="16617A0D" w14:textId="77777777" w:rsidR="009A76F9" w:rsidRPr="00970692" w:rsidRDefault="009A76F9" w:rsidP="009A76F9">
      <w:pPr>
        <w:rPr>
          <w:b/>
          <w:bCs/>
          <w:sz w:val="20"/>
          <w:szCs w:val="20"/>
        </w:rPr>
      </w:pPr>
    </w:p>
    <w:p w14:paraId="02F8B95F" w14:textId="4F6E9D14" w:rsidR="00BE6D0E" w:rsidRPr="001F1596" w:rsidRDefault="001D72BD" w:rsidP="001F1596">
      <w:pPr>
        <w:pStyle w:val="Paragrafoelenco"/>
        <w:numPr>
          <w:ilvl w:val="0"/>
          <w:numId w:val="5"/>
        </w:numPr>
        <w:spacing w:line="360" w:lineRule="auto"/>
        <w:jc w:val="both"/>
        <w:rPr>
          <w:rFonts w:ascii="Arial" w:eastAsiaTheme="minorEastAsia" w:hAnsi="Arial"/>
          <w:b/>
          <w:bCs/>
        </w:rPr>
      </w:pPr>
      <w:proofErr w:type="spellStart"/>
      <w:r w:rsidRPr="001F1596">
        <w:rPr>
          <w:rFonts w:ascii="Arial" w:hAnsi="Arial"/>
          <w:b/>
        </w:rPr>
        <w:t>What’s</w:t>
      </w:r>
      <w:proofErr w:type="spellEnd"/>
      <w:r w:rsidRPr="001F1596">
        <w:rPr>
          <w:rFonts w:ascii="Arial" w:hAnsi="Arial"/>
          <w:b/>
        </w:rPr>
        <w:t xml:space="preserve"> </w:t>
      </w:r>
      <w:proofErr w:type="spellStart"/>
      <w:r w:rsidRPr="001F1596">
        <w:rPr>
          <w:rFonts w:ascii="Arial" w:hAnsi="Arial"/>
          <w:b/>
        </w:rPr>
        <w:t>next</w:t>
      </w:r>
      <w:proofErr w:type="spellEnd"/>
      <w:proofErr w:type="gramStart"/>
      <w:r w:rsidRPr="001F1596">
        <w:rPr>
          <w:rFonts w:ascii="Arial" w:hAnsi="Arial"/>
          <w:b/>
        </w:rPr>
        <w:t>?”</w:t>
      </w:r>
      <w:r w:rsidR="00BE6D0E" w:rsidRPr="001F1596">
        <w:rPr>
          <w:rFonts w:ascii="Arial" w:hAnsi="Arial"/>
          <w:b/>
        </w:rPr>
        <w:t>–</w:t>
      </w:r>
      <w:proofErr w:type="gramEnd"/>
      <w:r w:rsidR="00BE6D0E" w:rsidRPr="001F1596">
        <w:rPr>
          <w:rFonts w:ascii="Arial" w:hAnsi="Arial"/>
          <w:b/>
        </w:rPr>
        <w:t xml:space="preserve"> una conversazione con</w:t>
      </w:r>
      <w:r w:rsidR="00BE6D0E" w:rsidRPr="001F1596">
        <w:rPr>
          <w:rFonts w:ascii="Arial" w:eastAsiaTheme="minorEastAsia" w:hAnsi="Arial"/>
          <w:b/>
        </w:rPr>
        <w:t xml:space="preserve"> Bernard Proot, proprietario di Chocolatier Del Rey, Anversa (Belgio)</w:t>
      </w:r>
    </w:p>
    <w:p w14:paraId="34941426" w14:textId="6615D77F" w:rsidR="009A76F9" w:rsidRPr="001F1596" w:rsidRDefault="00520039" w:rsidP="001F1596">
      <w:pPr>
        <w:pStyle w:val="Paragrafoelenco"/>
        <w:numPr>
          <w:ilvl w:val="0"/>
          <w:numId w:val="5"/>
        </w:numPr>
        <w:spacing w:line="360" w:lineRule="auto"/>
        <w:jc w:val="both"/>
        <w:rPr>
          <w:rFonts w:ascii="Arial" w:eastAsiaTheme="minorEastAsia" w:hAnsi="Arial"/>
          <w:b/>
          <w:bCs/>
        </w:rPr>
      </w:pPr>
      <w:r w:rsidRPr="001F1596">
        <w:rPr>
          <w:rFonts w:ascii="Arial" w:eastAsiaTheme="minorEastAsia" w:hAnsi="Arial"/>
          <w:b/>
        </w:rPr>
        <w:t>Tanti p</w:t>
      </w:r>
      <w:r w:rsidR="009A76F9" w:rsidRPr="001F1596">
        <w:rPr>
          <w:rFonts w:ascii="Arial" w:eastAsiaTheme="minorEastAsia" w:hAnsi="Arial"/>
          <w:b/>
        </w:rPr>
        <w:t>rodu</w:t>
      </w:r>
      <w:r w:rsidRPr="001F1596">
        <w:rPr>
          <w:rFonts w:ascii="Arial" w:eastAsiaTheme="minorEastAsia" w:hAnsi="Arial"/>
          <w:b/>
        </w:rPr>
        <w:t>cono</w:t>
      </w:r>
      <w:r w:rsidR="009A76F9" w:rsidRPr="001F1596">
        <w:rPr>
          <w:rFonts w:ascii="Arial" w:eastAsiaTheme="minorEastAsia" w:hAnsi="Arial"/>
          <w:b/>
        </w:rPr>
        <w:t xml:space="preserve"> </w:t>
      </w:r>
      <w:r w:rsidRPr="001F1596">
        <w:rPr>
          <w:rFonts w:ascii="Arial" w:eastAsiaTheme="minorEastAsia" w:hAnsi="Arial"/>
          <w:b/>
        </w:rPr>
        <w:t xml:space="preserve">il </w:t>
      </w:r>
      <w:r w:rsidR="009A76F9" w:rsidRPr="001F1596">
        <w:rPr>
          <w:rFonts w:ascii="Arial" w:eastAsiaTheme="minorEastAsia" w:hAnsi="Arial"/>
          <w:b/>
        </w:rPr>
        <w:t>cioccolat</w:t>
      </w:r>
      <w:r w:rsidR="0091234E" w:rsidRPr="001F1596">
        <w:rPr>
          <w:rFonts w:ascii="Arial" w:eastAsiaTheme="minorEastAsia" w:hAnsi="Arial"/>
          <w:b/>
        </w:rPr>
        <w:t xml:space="preserve">o, </w:t>
      </w:r>
      <w:r w:rsidR="009A76F9" w:rsidRPr="001F1596">
        <w:rPr>
          <w:rFonts w:ascii="Arial" w:eastAsiaTheme="minorEastAsia" w:hAnsi="Arial"/>
          <w:b/>
        </w:rPr>
        <w:t xml:space="preserve">pochi </w:t>
      </w:r>
      <w:r w:rsidR="001D72BD" w:rsidRPr="001F1596">
        <w:rPr>
          <w:rFonts w:ascii="Arial" w:eastAsiaTheme="minorEastAsia" w:hAnsi="Arial"/>
          <w:b/>
        </w:rPr>
        <w:t>un</w:t>
      </w:r>
      <w:r w:rsidR="009A76F9" w:rsidRPr="001F1596">
        <w:rPr>
          <w:rFonts w:ascii="Arial" w:eastAsiaTheme="minorEastAsia" w:hAnsi="Arial"/>
          <w:b/>
        </w:rPr>
        <w:t xml:space="preserve"> cioccolato di qualità</w:t>
      </w:r>
      <w:r w:rsidR="001D72BD" w:rsidRPr="001F1596">
        <w:rPr>
          <w:rFonts w:ascii="Arial" w:hAnsi="Arial"/>
        </w:rPr>
        <w:t xml:space="preserve"> </w:t>
      </w:r>
    </w:p>
    <w:p w14:paraId="2FD5BDF6" w14:textId="37AF0419" w:rsidR="009A76F9" w:rsidRPr="001F1596" w:rsidRDefault="009A76F9" w:rsidP="001F1596">
      <w:pPr>
        <w:pStyle w:val="Paragrafoelenco"/>
        <w:numPr>
          <w:ilvl w:val="0"/>
          <w:numId w:val="5"/>
        </w:numPr>
        <w:spacing w:line="360" w:lineRule="auto"/>
        <w:jc w:val="both"/>
        <w:rPr>
          <w:rFonts w:ascii="Arial" w:eastAsiaTheme="minorEastAsia" w:hAnsi="Arial"/>
          <w:b/>
          <w:bCs/>
        </w:rPr>
      </w:pPr>
      <w:r w:rsidRPr="001F1596">
        <w:rPr>
          <w:rFonts w:ascii="Arial" w:eastAsiaTheme="minorEastAsia" w:hAnsi="Arial"/>
          <w:b/>
        </w:rPr>
        <w:t>Non è solo il gusto a essere un'evoluzione,</w:t>
      </w:r>
      <w:r w:rsidR="0091234E" w:rsidRPr="001F1596">
        <w:rPr>
          <w:rFonts w:ascii="Arial" w:eastAsiaTheme="minorEastAsia" w:hAnsi="Arial"/>
          <w:b/>
        </w:rPr>
        <w:t xml:space="preserve"> </w:t>
      </w:r>
      <w:r w:rsidRPr="001F1596">
        <w:rPr>
          <w:rFonts w:ascii="Arial" w:eastAsiaTheme="minorEastAsia" w:hAnsi="Arial"/>
          <w:b/>
        </w:rPr>
        <w:t>tutto è un'evoluzione</w:t>
      </w:r>
    </w:p>
    <w:p w14:paraId="3B32C83B" w14:textId="1C673105" w:rsidR="009A76F9" w:rsidRPr="001F1596" w:rsidRDefault="00520039" w:rsidP="001F1596">
      <w:pPr>
        <w:pStyle w:val="Paragrafoelenco"/>
        <w:numPr>
          <w:ilvl w:val="0"/>
          <w:numId w:val="5"/>
        </w:numPr>
        <w:spacing w:line="360" w:lineRule="auto"/>
        <w:jc w:val="both"/>
        <w:rPr>
          <w:rFonts w:ascii="Arial" w:hAnsi="Arial"/>
        </w:rPr>
      </w:pPr>
      <w:r w:rsidRPr="001F1596">
        <w:rPr>
          <w:rFonts w:ascii="Arial" w:eastAsiaTheme="minorEastAsia" w:hAnsi="Arial"/>
          <w:b/>
        </w:rPr>
        <w:t>La bontà del prodotto è un fattore vincente</w:t>
      </w:r>
      <w:r w:rsidR="00404F11" w:rsidRPr="001F1596">
        <w:rPr>
          <w:rFonts w:ascii="Arial" w:eastAsiaTheme="minorEastAsia" w:hAnsi="Arial"/>
          <w:b/>
        </w:rPr>
        <w:t>, a prescindere dalle mode</w:t>
      </w:r>
    </w:p>
    <w:p w14:paraId="0379D937" w14:textId="77777777" w:rsidR="00520039" w:rsidRPr="001F1596" w:rsidRDefault="00520039" w:rsidP="001F1596">
      <w:pPr>
        <w:pStyle w:val="Paragrafoelenco"/>
        <w:spacing w:line="360" w:lineRule="auto"/>
        <w:ind w:left="1080"/>
        <w:jc w:val="both"/>
        <w:rPr>
          <w:rFonts w:ascii="Arial" w:hAnsi="Arial"/>
        </w:rPr>
      </w:pPr>
    </w:p>
    <w:p w14:paraId="0FEB09D0" w14:textId="39DC074D" w:rsidR="00326691" w:rsidRPr="001F1596" w:rsidRDefault="009F0C30" w:rsidP="001F1596">
      <w:pPr>
        <w:jc w:val="both"/>
        <w:rPr>
          <w:rFonts w:ascii="Arial" w:hAnsi="Arial"/>
        </w:rPr>
      </w:pPr>
      <w:r w:rsidRPr="001F1596">
        <w:rPr>
          <w:rFonts w:ascii="Arial" w:hAnsi="Arial"/>
          <w:b/>
          <w:color w:val="000000" w:themeColor="text1"/>
        </w:rPr>
        <w:t>Shanghai/Monaco, 11 maggio 2022</w:t>
      </w:r>
      <w:r w:rsidRPr="001F1596">
        <w:rPr>
          <w:rFonts w:ascii="Arial" w:hAnsi="Arial"/>
          <w:color w:val="000000" w:themeColor="text1"/>
        </w:rPr>
        <w:t xml:space="preserve"> </w:t>
      </w:r>
      <w:r w:rsidRPr="001F1596">
        <w:rPr>
          <w:rFonts w:ascii="Arial" w:hAnsi="Arial"/>
        </w:rPr>
        <w:t>–</w:t>
      </w:r>
      <w:r w:rsidR="00905E61" w:rsidRPr="001F1596">
        <w:rPr>
          <w:rFonts w:ascii="Arial" w:hAnsi="Arial"/>
        </w:rPr>
        <w:t xml:space="preserve"> </w:t>
      </w:r>
      <w:r w:rsidR="00AF3F26" w:rsidRPr="001F1596">
        <w:rPr>
          <w:rFonts w:ascii="Arial" w:hAnsi="Arial"/>
        </w:rPr>
        <w:t>Con il titolo “</w:t>
      </w:r>
      <w:proofErr w:type="spellStart"/>
      <w:r w:rsidR="00AF3F26" w:rsidRPr="001F1596">
        <w:rPr>
          <w:rFonts w:ascii="Arial" w:hAnsi="Arial"/>
        </w:rPr>
        <w:t>What’s</w:t>
      </w:r>
      <w:proofErr w:type="spellEnd"/>
      <w:r w:rsidR="00AF3F26" w:rsidRPr="001F1596">
        <w:rPr>
          <w:rFonts w:ascii="Arial" w:hAnsi="Arial"/>
        </w:rPr>
        <w:t xml:space="preserve"> </w:t>
      </w:r>
      <w:proofErr w:type="spellStart"/>
      <w:r w:rsidR="00AF3F26" w:rsidRPr="001F1596">
        <w:rPr>
          <w:rFonts w:ascii="Arial" w:hAnsi="Arial"/>
        </w:rPr>
        <w:t>next</w:t>
      </w:r>
      <w:proofErr w:type="spellEnd"/>
      <w:r w:rsidR="00AF3F26" w:rsidRPr="001F1596">
        <w:rPr>
          <w:rFonts w:ascii="Arial" w:hAnsi="Arial"/>
        </w:rPr>
        <w:t>?”, Aiways prosegue la sua serie di interviste con figure di spicco dell’industria, del commercio e della politica</w:t>
      </w:r>
      <w:r w:rsidR="0056491C" w:rsidRPr="001F1596">
        <w:rPr>
          <w:rFonts w:ascii="Arial" w:hAnsi="Arial"/>
        </w:rPr>
        <w:t xml:space="preserve">. L’ottavo protagonista </w:t>
      </w:r>
      <w:r w:rsidR="009A76F9" w:rsidRPr="001F1596">
        <w:rPr>
          <w:rFonts w:ascii="Arial" w:hAnsi="Arial"/>
        </w:rPr>
        <w:t xml:space="preserve">è Bernard </w:t>
      </w:r>
      <w:proofErr w:type="spellStart"/>
      <w:r w:rsidR="009A76F9" w:rsidRPr="001F1596">
        <w:rPr>
          <w:rFonts w:ascii="Arial" w:hAnsi="Arial"/>
        </w:rPr>
        <w:t>Proot</w:t>
      </w:r>
      <w:proofErr w:type="spellEnd"/>
      <w:r w:rsidR="009A76F9" w:rsidRPr="001F1596">
        <w:rPr>
          <w:rFonts w:ascii="Arial" w:hAnsi="Arial"/>
        </w:rPr>
        <w:t xml:space="preserve">, </w:t>
      </w:r>
      <w:r w:rsidR="00E04964" w:rsidRPr="001F1596">
        <w:rPr>
          <w:rFonts w:ascii="Arial" w:hAnsi="Arial"/>
        </w:rPr>
        <w:t>cioccolatiere</w:t>
      </w:r>
      <w:r w:rsidR="009A76F9" w:rsidRPr="001F1596">
        <w:rPr>
          <w:rFonts w:ascii="Arial" w:hAnsi="Arial"/>
        </w:rPr>
        <w:t>, pasticcere e proprietario d</w:t>
      </w:r>
      <w:r w:rsidR="00326691" w:rsidRPr="001F1596">
        <w:rPr>
          <w:rFonts w:ascii="Arial" w:hAnsi="Arial"/>
        </w:rPr>
        <w:t>el</w:t>
      </w:r>
      <w:r w:rsidR="009A76F9" w:rsidRPr="001F1596">
        <w:rPr>
          <w:rFonts w:ascii="Arial" w:hAnsi="Arial"/>
        </w:rPr>
        <w:t xml:space="preserve"> </w:t>
      </w:r>
      <w:r w:rsidR="00845C83" w:rsidRPr="001F1596">
        <w:rPr>
          <w:rFonts w:ascii="Arial" w:hAnsi="Arial"/>
        </w:rPr>
        <w:t>“</w:t>
      </w:r>
      <w:proofErr w:type="spellStart"/>
      <w:r w:rsidR="009A76F9" w:rsidRPr="001F1596">
        <w:rPr>
          <w:rFonts w:ascii="Arial" w:hAnsi="Arial"/>
        </w:rPr>
        <w:t>Chocolatier</w:t>
      </w:r>
      <w:proofErr w:type="spellEnd"/>
      <w:r w:rsidR="009A76F9" w:rsidRPr="001F1596">
        <w:rPr>
          <w:rFonts w:ascii="Arial" w:hAnsi="Arial"/>
        </w:rPr>
        <w:t xml:space="preserve"> Del Rey</w:t>
      </w:r>
      <w:r w:rsidR="00845C83" w:rsidRPr="001F1596">
        <w:rPr>
          <w:rFonts w:ascii="Arial" w:hAnsi="Arial"/>
        </w:rPr>
        <w:t>”</w:t>
      </w:r>
      <w:r w:rsidR="009A76F9" w:rsidRPr="001F1596">
        <w:rPr>
          <w:rFonts w:ascii="Arial" w:hAnsi="Arial"/>
        </w:rPr>
        <w:t xml:space="preserve"> ad Anversa, in Belgio. </w:t>
      </w:r>
      <w:proofErr w:type="spellStart"/>
      <w:r w:rsidR="00326691" w:rsidRPr="001F1596">
        <w:rPr>
          <w:rFonts w:ascii="Arial" w:hAnsi="Arial"/>
        </w:rPr>
        <w:t>Proot</w:t>
      </w:r>
      <w:proofErr w:type="spellEnd"/>
      <w:r w:rsidR="00326691" w:rsidRPr="001F1596">
        <w:rPr>
          <w:rFonts w:ascii="Arial" w:hAnsi="Arial"/>
        </w:rPr>
        <w:t xml:space="preserve"> ha </w:t>
      </w:r>
      <w:r w:rsidR="000F7A8E" w:rsidRPr="001F1596">
        <w:rPr>
          <w:rFonts w:ascii="Arial" w:hAnsi="Arial"/>
        </w:rPr>
        <w:t xml:space="preserve">parlato con </w:t>
      </w:r>
      <w:r w:rsidR="00326691" w:rsidRPr="001F1596">
        <w:rPr>
          <w:rFonts w:ascii="Arial" w:hAnsi="Arial"/>
        </w:rPr>
        <w:t xml:space="preserve">Alexander Klose, </w:t>
      </w:r>
      <w:r w:rsidR="009A76F9" w:rsidRPr="001F1596">
        <w:rPr>
          <w:rFonts w:ascii="Arial" w:hAnsi="Arial"/>
        </w:rPr>
        <w:t xml:space="preserve">Managing Director di Aiways, di gusti e sapori e </w:t>
      </w:r>
      <w:r w:rsidR="00062FE8" w:rsidRPr="001F1596">
        <w:rPr>
          <w:rFonts w:ascii="Arial" w:hAnsi="Arial"/>
        </w:rPr>
        <w:t xml:space="preserve">di </w:t>
      </w:r>
      <w:r w:rsidR="00845C83" w:rsidRPr="001F1596">
        <w:rPr>
          <w:rFonts w:ascii="Arial" w:hAnsi="Arial"/>
        </w:rPr>
        <w:t>come</w:t>
      </w:r>
      <w:r w:rsidR="009A76F9" w:rsidRPr="001F1596">
        <w:rPr>
          <w:rFonts w:ascii="Arial" w:hAnsi="Arial"/>
        </w:rPr>
        <w:t xml:space="preserve"> il successo </w:t>
      </w:r>
      <w:r w:rsidR="00845C83" w:rsidRPr="001F1596">
        <w:rPr>
          <w:rFonts w:ascii="Arial" w:hAnsi="Arial"/>
        </w:rPr>
        <w:t>sia</w:t>
      </w:r>
      <w:r w:rsidR="009A76F9" w:rsidRPr="001F1596">
        <w:rPr>
          <w:rFonts w:ascii="Arial" w:hAnsi="Arial"/>
        </w:rPr>
        <w:t xml:space="preserve"> </w:t>
      </w:r>
      <w:r w:rsidR="000F7A8E" w:rsidRPr="001F1596">
        <w:rPr>
          <w:rFonts w:ascii="Arial" w:hAnsi="Arial"/>
        </w:rPr>
        <w:t xml:space="preserve">frutto </w:t>
      </w:r>
      <w:r w:rsidR="009A76F9" w:rsidRPr="001F1596">
        <w:rPr>
          <w:rFonts w:ascii="Arial" w:hAnsi="Arial"/>
        </w:rPr>
        <w:t>di un lavoro</w:t>
      </w:r>
      <w:r w:rsidR="000F7A8E" w:rsidRPr="001F1596">
        <w:rPr>
          <w:rFonts w:ascii="Arial" w:hAnsi="Arial"/>
        </w:rPr>
        <w:t xml:space="preserve"> </w:t>
      </w:r>
      <w:r w:rsidR="00845C83" w:rsidRPr="001F1596">
        <w:rPr>
          <w:rFonts w:ascii="Arial" w:hAnsi="Arial"/>
        </w:rPr>
        <w:t>costante e scrupoloso</w:t>
      </w:r>
      <w:r w:rsidR="009A76F9" w:rsidRPr="001F1596">
        <w:rPr>
          <w:rFonts w:ascii="Arial" w:hAnsi="Arial"/>
        </w:rPr>
        <w:t>.</w:t>
      </w:r>
    </w:p>
    <w:p w14:paraId="76023AE7" w14:textId="77777777" w:rsidR="009A76F9" w:rsidRPr="001F1596" w:rsidRDefault="009A76F9" w:rsidP="001F1596">
      <w:pPr>
        <w:jc w:val="both"/>
        <w:rPr>
          <w:rFonts w:ascii="Arial" w:hAnsi="Arial"/>
        </w:rPr>
      </w:pPr>
    </w:p>
    <w:p w14:paraId="4E9AB72A" w14:textId="22B26BBC" w:rsidR="009A76F9" w:rsidRPr="001F1596" w:rsidRDefault="009A76F9" w:rsidP="001F1596">
      <w:pPr>
        <w:jc w:val="both"/>
        <w:rPr>
          <w:rFonts w:ascii="Arial" w:hAnsi="Arial"/>
          <w:b/>
          <w:i/>
        </w:rPr>
      </w:pPr>
      <w:r w:rsidRPr="001F1596">
        <w:rPr>
          <w:rFonts w:ascii="Arial" w:hAnsi="Arial"/>
          <w:b/>
          <w:i/>
        </w:rPr>
        <w:t>Sig. Proot, come resiste alla tentazione quotidiana di assaggiare il suo cioccolato, i suoi cupcake e le sue torte?</w:t>
      </w:r>
    </w:p>
    <w:p w14:paraId="20719ADB" w14:textId="77777777" w:rsidR="009A76F9" w:rsidRPr="001F1596" w:rsidRDefault="009A76F9" w:rsidP="001F1596">
      <w:pPr>
        <w:jc w:val="both"/>
        <w:rPr>
          <w:rFonts w:ascii="Arial" w:hAnsi="Arial"/>
        </w:rPr>
      </w:pPr>
    </w:p>
    <w:p w14:paraId="414E79CF" w14:textId="404490F0" w:rsidR="009A76F9" w:rsidRPr="001F1596" w:rsidRDefault="009A76F9" w:rsidP="001F1596">
      <w:pPr>
        <w:jc w:val="both"/>
        <w:rPr>
          <w:rFonts w:ascii="Arial" w:hAnsi="Arial"/>
        </w:rPr>
      </w:pPr>
      <w:r w:rsidRPr="001F1596">
        <w:rPr>
          <w:rFonts w:ascii="Arial" w:hAnsi="Arial"/>
        </w:rPr>
        <w:t xml:space="preserve">Bernard </w:t>
      </w:r>
      <w:proofErr w:type="spellStart"/>
      <w:r w:rsidRPr="001F1596">
        <w:rPr>
          <w:rFonts w:ascii="Arial" w:hAnsi="Arial"/>
        </w:rPr>
        <w:t>Proot</w:t>
      </w:r>
      <w:proofErr w:type="spellEnd"/>
      <w:r w:rsidRPr="001F1596">
        <w:rPr>
          <w:rFonts w:ascii="Arial" w:hAnsi="Arial"/>
        </w:rPr>
        <w:t>: "</w:t>
      </w:r>
      <w:r w:rsidR="00062FE8" w:rsidRPr="001F1596">
        <w:rPr>
          <w:rFonts w:ascii="Arial" w:hAnsi="Arial"/>
        </w:rPr>
        <w:t>Ahimè, n</w:t>
      </w:r>
      <w:r w:rsidR="00C271E2" w:rsidRPr="001F1596">
        <w:rPr>
          <w:rFonts w:ascii="Arial" w:hAnsi="Arial"/>
        </w:rPr>
        <w:t>on resisto alla tentazione, infatti spesso eccedo!</w:t>
      </w:r>
      <w:r w:rsidRPr="001F1596">
        <w:rPr>
          <w:rFonts w:ascii="Arial" w:hAnsi="Arial"/>
        </w:rPr>
        <w:t xml:space="preserve"> </w:t>
      </w:r>
      <w:r w:rsidR="00C271E2" w:rsidRPr="001F1596">
        <w:rPr>
          <w:rFonts w:ascii="Arial" w:hAnsi="Arial"/>
        </w:rPr>
        <w:t>M</w:t>
      </w:r>
      <w:r w:rsidRPr="001F1596">
        <w:rPr>
          <w:rFonts w:ascii="Arial" w:hAnsi="Arial"/>
        </w:rPr>
        <w:t>angiare con moderazione</w:t>
      </w:r>
      <w:r w:rsidR="00C271E2" w:rsidRPr="001F1596">
        <w:rPr>
          <w:rFonts w:ascii="Arial" w:hAnsi="Arial"/>
        </w:rPr>
        <w:t xml:space="preserve"> </w:t>
      </w:r>
      <w:r w:rsidR="00004694" w:rsidRPr="001F1596">
        <w:rPr>
          <w:rFonts w:ascii="Arial" w:hAnsi="Arial"/>
        </w:rPr>
        <w:t xml:space="preserve">mi risulta </w:t>
      </w:r>
      <w:r w:rsidR="00C271E2" w:rsidRPr="001F1596">
        <w:rPr>
          <w:rFonts w:ascii="Arial" w:hAnsi="Arial"/>
        </w:rPr>
        <w:t>difficile</w:t>
      </w:r>
      <w:r w:rsidR="00623EB1" w:rsidRPr="001F1596">
        <w:rPr>
          <w:rFonts w:ascii="Arial" w:hAnsi="Arial"/>
        </w:rPr>
        <w:t xml:space="preserve">, perché sono </w:t>
      </w:r>
      <w:r w:rsidR="00004694" w:rsidRPr="001F1596">
        <w:rPr>
          <w:rFonts w:ascii="Arial" w:hAnsi="Arial"/>
        </w:rPr>
        <w:t>innamorato</w:t>
      </w:r>
      <w:r w:rsidR="00623EB1" w:rsidRPr="001F1596">
        <w:rPr>
          <w:rFonts w:ascii="Arial" w:hAnsi="Arial"/>
        </w:rPr>
        <w:t xml:space="preserve"> del mio lavoro</w:t>
      </w:r>
      <w:r w:rsidR="00004694" w:rsidRPr="001F1596">
        <w:rPr>
          <w:rFonts w:ascii="Arial" w:hAnsi="Arial"/>
        </w:rPr>
        <w:t xml:space="preserve"> </w:t>
      </w:r>
      <w:r w:rsidR="00623EB1" w:rsidRPr="001F1596">
        <w:rPr>
          <w:rFonts w:ascii="Arial" w:hAnsi="Arial"/>
        </w:rPr>
        <w:t xml:space="preserve">e credo sia importante assaggiare ciò che si crea e inventare sempre </w:t>
      </w:r>
      <w:r w:rsidRPr="001F1596">
        <w:rPr>
          <w:rFonts w:ascii="Arial" w:hAnsi="Arial"/>
        </w:rPr>
        <w:t xml:space="preserve">qualcosa di nuovo. Quindi sono costretto a </w:t>
      </w:r>
      <w:r w:rsidR="00E04964" w:rsidRPr="001F1596">
        <w:rPr>
          <w:rFonts w:ascii="Arial" w:hAnsi="Arial"/>
        </w:rPr>
        <w:t>lasciarmi sedurre</w:t>
      </w:r>
      <w:r w:rsidRPr="001F1596">
        <w:rPr>
          <w:rFonts w:ascii="Arial" w:hAnsi="Arial"/>
        </w:rPr>
        <w:t xml:space="preserve"> per </w:t>
      </w:r>
      <w:r w:rsidR="00623EB1" w:rsidRPr="001F1596">
        <w:rPr>
          <w:rFonts w:ascii="Arial" w:hAnsi="Arial"/>
        </w:rPr>
        <w:t>motivi</w:t>
      </w:r>
      <w:r w:rsidRPr="001F1596">
        <w:rPr>
          <w:rFonts w:ascii="Arial" w:hAnsi="Arial"/>
        </w:rPr>
        <w:t xml:space="preserve"> puramente professionali"</w:t>
      </w:r>
      <w:r w:rsidR="00623EB1" w:rsidRPr="001F1596">
        <w:rPr>
          <w:rFonts w:ascii="Arial" w:hAnsi="Arial"/>
        </w:rPr>
        <w:t>.</w:t>
      </w:r>
    </w:p>
    <w:p w14:paraId="1614B884" w14:textId="77777777" w:rsidR="006A3604" w:rsidRPr="001F1596" w:rsidRDefault="006A3604" w:rsidP="001F1596">
      <w:pPr>
        <w:jc w:val="both"/>
        <w:rPr>
          <w:rFonts w:ascii="Arial" w:hAnsi="Arial"/>
        </w:rPr>
      </w:pPr>
    </w:p>
    <w:p w14:paraId="6C272E6D" w14:textId="3390B93F" w:rsidR="009A76F9" w:rsidRPr="001F1596" w:rsidRDefault="009A76F9" w:rsidP="001F1596">
      <w:pPr>
        <w:jc w:val="both"/>
        <w:rPr>
          <w:rFonts w:ascii="Arial" w:hAnsi="Arial"/>
          <w:b/>
          <w:i/>
        </w:rPr>
      </w:pPr>
      <w:r w:rsidRPr="001F1596">
        <w:rPr>
          <w:rFonts w:ascii="Arial" w:hAnsi="Arial"/>
          <w:b/>
          <w:i/>
        </w:rPr>
        <w:t>Creare qualcosa di "nuovo" è entusiasmante</w:t>
      </w:r>
      <w:r w:rsidR="006E4DE6">
        <w:rPr>
          <w:rFonts w:ascii="Arial" w:hAnsi="Arial"/>
          <w:b/>
          <w:i/>
        </w:rPr>
        <w:t>. E</w:t>
      </w:r>
      <w:r w:rsidR="00E112F1" w:rsidRPr="001F1596">
        <w:rPr>
          <w:rFonts w:ascii="Arial" w:hAnsi="Arial"/>
          <w:b/>
          <w:i/>
        </w:rPr>
        <w:t>ntriamo nel merito: q</w:t>
      </w:r>
      <w:r w:rsidRPr="001F1596">
        <w:rPr>
          <w:rFonts w:ascii="Arial" w:hAnsi="Arial"/>
          <w:b/>
          <w:i/>
        </w:rPr>
        <w:t xml:space="preserve">ual è la differenza tra i processi di sviluppo del cioccolato </w:t>
      </w:r>
      <w:r w:rsidR="001D46E4" w:rsidRPr="001F1596">
        <w:rPr>
          <w:rFonts w:ascii="Arial" w:hAnsi="Arial"/>
          <w:b/>
          <w:i/>
        </w:rPr>
        <w:t>e quello di un'automobile?</w:t>
      </w:r>
    </w:p>
    <w:p w14:paraId="19B86F9F" w14:textId="77777777" w:rsidR="001D46E4" w:rsidRPr="001F1596" w:rsidRDefault="001D46E4" w:rsidP="001F1596">
      <w:pPr>
        <w:jc w:val="both"/>
        <w:rPr>
          <w:rFonts w:ascii="Arial" w:hAnsi="Arial"/>
          <w:b/>
          <w:i/>
        </w:rPr>
      </w:pPr>
    </w:p>
    <w:p w14:paraId="5EA6EC78" w14:textId="37D57141" w:rsidR="006D521B" w:rsidRPr="001F1596" w:rsidRDefault="009A76F9" w:rsidP="001F1596">
      <w:pPr>
        <w:jc w:val="both"/>
        <w:rPr>
          <w:rFonts w:ascii="Arial" w:hAnsi="Arial"/>
        </w:rPr>
      </w:pPr>
      <w:r w:rsidRPr="001F1596">
        <w:rPr>
          <w:rFonts w:ascii="Arial" w:hAnsi="Arial"/>
        </w:rPr>
        <w:t xml:space="preserve">Alexander Klose: "Credo ci sia una differenza sostanziale, </w:t>
      </w:r>
      <w:r w:rsidR="0098431F" w:rsidRPr="001F1596">
        <w:rPr>
          <w:rFonts w:ascii="Arial" w:hAnsi="Arial"/>
        </w:rPr>
        <w:t>soprattutto i</w:t>
      </w:r>
      <w:r w:rsidRPr="001F1596">
        <w:rPr>
          <w:rFonts w:ascii="Arial" w:hAnsi="Arial"/>
        </w:rPr>
        <w:t xml:space="preserve">n termini di tempistiche. </w:t>
      </w:r>
      <w:r w:rsidR="0098431F" w:rsidRPr="001F1596">
        <w:rPr>
          <w:rFonts w:ascii="Arial" w:hAnsi="Arial"/>
        </w:rPr>
        <w:t>Il processo di sviluppo di u</w:t>
      </w:r>
      <w:r w:rsidRPr="001F1596">
        <w:rPr>
          <w:rFonts w:ascii="Arial" w:hAnsi="Arial"/>
        </w:rPr>
        <w:t xml:space="preserve">na nuova automobile </w:t>
      </w:r>
      <w:r w:rsidR="0098431F" w:rsidRPr="001F1596">
        <w:rPr>
          <w:rFonts w:ascii="Arial" w:hAnsi="Arial"/>
        </w:rPr>
        <w:t>richiede tempi molto lunghi</w:t>
      </w:r>
      <w:r w:rsidR="00813247" w:rsidRPr="001F1596">
        <w:rPr>
          <w:rFonts w:ascii="Arial" w:hAnsi="Arial"/>
        </w:rPr>
        <w:t xml:space="preserve">. A differenza di </w:t>
      </w:r>
      <w:r w:rsidR="00F107AA" w:rsidRPr="001F1596">
        <w:rPr>
          <w:rFonts w:ascii="Arial" w:hAnsi="Arial"/>
        </w:rPr>
        <w:t xml:space="preserve">una </w:t>
      </w:r>
      <w:r w:rsidRPr="001F1596">
        <w:rPr>
          <w:rFonts w:ascii="Arial" w:hAnsi="Arial"/>
        </w:rPr>
        <w:t>torta</w:t>
      </w:r>
      <w:r w:rsidR="00813247" w:rsidRPr="001F1596">
        <w:rPr>
          <w:rFonts w:ascii="Arial" w:hAnsi="Arial"/>
        </w:rPr>
        <w:t xml:space="preserve"> che deve essere consumata in tempi ridotti</w:t>
      </w:r>
      <w:r w:rsidR="00E04964" w:rsidRPr="001F1596">
        <w:rPr>
          <w:rFonts w:ascii="Arial" w:hAnsi="Arial"/>
        </w:rPr>
        <w:t xml:space="preserve"> affinché </w:t>
      </w:r>
      <w:r w:rsidR="00FE438A" w:rsidRPr="001F1596">
        <w:rPr>
          <w:rFonts w:ascii="Arial" w:hAnsi="Arial"/>
        </w:rPr>
        <w:t>risulti</w:t>
      </w:r>
      <w:r w:rsidR="00E04964" w:rsidRPr="001F1596">
        <w:rPr>
          <w:rFonts w:ascii="Arial" w:hAnsi="Arial"/>
        </w:rPr>
        <w:t xml:space="preserve"> buona e la decorazione </w:t>
      </w:r>
      <w:r w:rsidR="00FE438A" w:rsidRPr="001F1596">
        <w:rPr>
          <w:rFonts w:ascii="Arial" w:hAnsi="Arial"/>
        </w:rPr>
        <w:t xml:space="preserve">rimanga </w:t>
      </w:r>
      <w:r w:rsidR="00E04964" w:rsidRPr="001F1596">
        <w:rPr>
          <w:rFonts w:ascii="Arial" w:hAnsi="Arial"/>
        </w:rPr>
        <w:t>perfetta</w:t>
      </w:r>
      <w:r w:rsidRPr="001F1596">
        <w:rPr>
          <w:rFonts w:ascii="Arial" w:hAnsi="Arial"/>
        </w:rPr>
        <w:t xml:space="preserve">! Scherzi a parte, in Aiways sviluppiamo i nostri prodotti </w:t>
      </w:r>
      <w:r w:rsidR="00F107AA" w:rsidRPr="001F1596">
        <w:rPr>
          <w:rFonts w:ascii="Arial" w:hAnsi="Arial"/>
        </w:rPr>
        <w:t xml:space="preserve">a un ritmo molto più sostenuto rispetto </w:t>
      </w:r>
      <w:r w:rsidRPr="001F1596">
        <w:rPr>
          <w:rFonts w:ascii="Arial" w:hAnsi="Arial"/>
        </w:rPr>
        <w:t xml:space="preserve">alla media del settore. </w:t>
      </w:r>
      <w:r w:rsidR="007843D7" w:rsidRPr="001F1596">
        <w:rPr>
          <w:rFonts w:ascii="Arial" w:hAnsi="Arial"/>
        </w:rPr>
        <w:t>Da questo punto di vista</w:t>
      </w:r>
      <w:r w:rsidRPr="001F1596">
        <w:rPr>
          <w:rFonts w:ascii="Arial" w:hAnsi="Arial"/>
        </w:rPr>
        <w:t xml:space="preserve"> </w:t>
      </w:r>
      <w:r w:rsidR="007843D7" w:rsidRPr="001F1596">
        <w:rPr>
          <w:rFonts w:ascii="Arial" w:hAnsi="Arial"/>
        </w:rPr>
        <w:t xml:space="preserve">ci aiuta </w:t>
      </w:r>
      <w:r w:rsidRPr="001F1596">
        <w:rPr>
          <w:rFonts w:ascii="Arial" w:hAnsi="Arial"/>
        </w:rPr>
        <w:t>essere un</w:t>
      </w:r>
      <w:r w:rsidR="007843D7" w:rsidRPr="001F1596">
        <w:rPr>
          <w:rFonts w:ascii="Arial" w:hAnsi="Arial"/>
        </w:rPr>
        <w:t xml:space="preserve">a start up, </w:t>
      </w:r>
      <w:r w:rsidRPr="001F1596">
        <w:rPr>
          <w:rFonts w:ascii="Arial" w:hAnsi="Arial"/>
        </w:rPr>
        <w:t xml:space="preserve">disporre di </w:t>
      </w:r>
      <w:proofErr w:type="gramStart"/>
      <w:r w:rsidRPr="001F1596">
        <w:rPr>
          <w:rFonts w:ascii="Arial" w:hAnsi="Arial"/>
        </w:rPr>
        <w:t>un team agile</w:t>
      </w:r>
      <w:proofErr w:type="gramEnd"/>
      <w:r w:rsidRPr="001F1596">
        <w:rPr>
          <w:rFonts w:ascii="Arial" w:hAnsi="Arial"/>
        </w:rPr>
        <w:t xml:space="preserve"> e offrire soluzioni </w:t>
      </w:r>
      <w:r w:rsidR="007843D7" w:rsidRPr="001F1596">
        <w:rPr>
          <w:rFonts w:ascii="Arial" w:hAnsi="Arial"/>
        </w:rPr>
        <w:t>focalizzate</w:t>
      </w:r>
      <w:r w:rsidRPr="001F1596">
        <w:rPr>
          <w:rFonts w:ascii="Arial" w:hAnsi="Arial"/>
        </w:rPr>
        <w:t xml:space="preserve"> sui clienti. </w:t>
      </w:r>
      <w:r w:rsidR="007843D7" w:rsidRPr="001F1596">
        <w:rPr>
          <w:rFonts w:ascii="Arial" w:hAnsi="Arial"/>
        </w:rPr>
        <w:t>In alcuni casi</w:t>
      </w:r>
      <w:r w:rsidR="00273851" w:rsidRPr="001F1596">
        <w:rPr>
          <w:rFonts w:ascii="Arial" w:hAnsi="Arial"/>
        </w:rPr>
        <w:t xml:space="preserve">, decidiamo di </w:t>
      </w:r>
      <w:r w:rsidRPr="001F1596">
        <w:rPr>
          <w:rFonts w:ascii="Arial" w:hAnsi="Arial"/>
        </w:rPr>
        <w:t>collaborare con aziende e</w:t>
      </w:r>
      <w:r w:rsidR="006D521B" w:rsidRPr="001F1596">
        <w:rPr>
          <w:rFonts w:ascii="Arial" w:hAnsi="Arial"/>
        </w:rPr>
        <w:t xml:space="preserve"> specialisti </w:t>
      </w:r>
      <w:r w:rsidRPr="001F1596">
        <w:rPr>
          <w:rFonts w:ascii="Arial" w:hAnsi="Arial"/>
        </w:rPr>
        <w:t xml:space="preserve">esterni, </w:t>
      </w:r>
      <w:r w:rsidR="006D521B" w:rsidRPr="001F1596">
        <w:rPr>
          <w:rFonts w:ascii="Arial" w:hAnsi="Arial"/>
        </w:rPr>
        <w:t xml:space="preserve">che </w:t>
      </w:r>
      <w:r w:rsidR="00273851" w:rsidRPr="001F1596">
        <w:rPr>
          <w:rFonts w:ascii="Arial" w:hAnsi="Arial"/>
        </w:rPr>
        <w:t>ci</w:t>
      </w:r>
      <w:r w:rsidR="006D521B" w:rsidRPr="001F1596">
        <w:rPr>
          <w:rFonts w:ascii="Arial" w:hAnsi="Arial"/>
        </w:rPr>
        <w:t xml:space="preserve"> supporta</w:t>
      </w:r>
      <w:r w:rsidR="00273851" w:rsidRPr="001F1596">
        <w:rPr>
          <w:rFonts w:ascii="Arial" w:hAnsi="Arial"/>
        </w:rPr>
        <w:t>no</w:t>
      </w:r>
      <w:r w:rsidR="006D521B" w:rsidRPr="001F1596">
        <w:rPr>
          <w:rFonts w:ascii="Arial" w:hAnsi="Arial"/>
        </w:rPr>
        <w:t xml:space="preserve"> a identificare</w:t>
      </w:r>
      <w:r w:rsidR="00273851" w:rsidRPr="001F1596">
        <w:rPr>
          <w:rFonts w:ascii="Arial" w:hAnsi="Arial"/>
        </w:rPr>
        <w:t xml:space="preserve"> le</w:t>
      </w:r>
      <w:r w:rsidR="00FE438A" w:rsidRPr="001F1596">
        <w:rPr>
          <w:rFonts w:ascii="Arial" w:hAnsi="Arial"/>
        </w:rPr>
        <w:t xml:space="preserve"> scelte</w:t>
      </w:r>
      <w:r w:rsidR="006D521B" w:rsidRPr="001F1596">
        <w:rPr>
          <w:rFonts w:ascii="Arial" w:hAnsi="Arial"/>
        </w:rPr>
        <w:t xml:space="preserve"> </w:t>
      </w:r>
      <w:r w:rsidR="00273851" w:rsidRPr="001F1596">
        <w:rPr>
          <w:rFonts w:ascii="Arial" w:hAnsi="Arial"/>
        </w:rPr>
        <w:t>più efficaci</w:t>
      </w:r>
      <w:r w:rsidRPr="001F1596">
        <w:rPr>
          <w:rFonts w:ascii="Arial" w:hAnsi="Arial"/>
        </w:rPr>
        <w:t xml:space="preserve">. </w:t>
      </w:r>
      <w:r w:rsidR="006D521B" w:rsidRPr="001F1596">
        <w:rPr>
          <w:rFonts w:ascii="Arial" w:hAnsi="Arial"/>
        </w:rPr>
        <w:t xml:space="preserve">Ciò </w:t>
      </w:r>
      <w:r w:rsidRPr="001F1596">
        <w:rPr>
          <w:rFonts w:ascii="Arial" w:hAnsi="Arial"/>
        </w:rPr>
        <w:t xml:space="preserve">non solo riduce i tempi di sviluppo ma migliora anche il risultato complessivo. Alla fine, </w:t>
      </w:r>
      <w:r w:rsidR="00273851" w:rsidRPr="001F1596">
        <w:rPr>
          <w:rFonts w:ascii="Arial" w:hAnsi="Arial"/>
        </w:rPr>
        <w:t>comunque</w:t>
      </w:r>
      <w:r w:rsidRPr="001F1596">
        <w:rPr>
          <w:rFonts w:ascii="Arial" w:hAnsi="Arial"/>
        </w:rPr>
        <w:t xml:space="preserve">, </w:t>
      </w:r>
      <w:r w:rsidR="006D521B" w:rsidRPr="001F1596">
        <w:rPr>
          <w:rFonts w:ascii="Arial" w:hAnsi="Arial"/>
        </w:rPr>
        <w:t>parliamo</w:t>
      </w:r>
      <w:r w:rsidRPr="001F1596">
        <w:rPr>
          <w:rFonts w:ascii="Arial" w:hAnsi="Arial"/>
        </w:rPr>
        <w:t xml:space="preserve"> di anni</w:t>
      </w:r>
      <w:r w:rsidR="006D521B" w:rsidRPr="001F1596">
        <w:rPr>
          <w:rFonts w:ascii="Arial" w:hAnsi="Arial"/>
        </w:rPr>
        <w:t xml:space="preserve"> di lavoro</w:t>
      </w:r>
      <w:r w:rsidRPr="001F1596">
        <w:rPr>
          <w:rFonts w:ascii="Arial" w:hAnsi="Arial"/>
        </w:rPr>
        <w:t>, non certo</w:t>
      </w:r>
      <w:r w:rsidR="00273851" w:rsidRPr="001F1596">
        <w:rPr>
          <w:rFonts w:ascii="Arial" w:hAnsi="Arial"/>
        </w:rPr>
        <w:t xml:space="preserve"> di</w:t>
      </w:r>
      <w:r w:rsidRPr="001F1596">
        <w:rPr>
          <w:rFonts w:ascii="Arial" w:hAnsi="Arial"/>
        </w:rPr>
        <w:t xml:space="preserve"> mesi o </w:t>
      </w:r>
      <w:r w:rsidR="00273851" w:rsidRPr="001F1596">
        <w:rPr>
          <w:rFonts w:ascii="Arial" w:hAnsi="Arial"/>
        </w:rPr>
        <w:t xml:space="preserve">di </w:t>
      </w:r>
      <w:r w:rsidRPr="001F1596">
        <w:rPr>
          <w:rFonts w:ascii="Arial" w:hAnsi="Arial"/>
        </w:rPr>
        <w:t>giorni."</w:t>
      </w:r>
    </w:p>
    <w:p w14:paraId="2A9EBC79" w14:textId="77777777" w:rsidR="006D521B" w:rsidRPr="001F1596" w:rsidRDefault="006D521B" w:rsidP="001F1596">
      <w:pPr>
        <w:jc w:val="both"/>
        <w:rPr>
          <w:rFonts w:ascii="Arial" w:hAnsi="Arial"/>
        </w:rPr>
      </w:pPr>
    </w:p>
    <w:p w14:paraId="61E60C53" w14:textId="1ABF6357" w:rsidR="006D521B" w:rsidRPr="001F1596" w:rsidRDefault="009A76F9" w:rsidP="001F1596">
      <w:pPr>
        <w:jc w:val="both"/>
        <w:rPr>
          <w:rFonts w:ascii="Arial" w:hAnsi="Arial"/>
        </w:rPr>
      </w:pPr>
      <w:r w:rsidRPr="001F1596">
        <w:rPr>
          <w:rFonts w:ascii="Arial" w:hAnsi="Arial"/>
        </w:rPr>
        <w:t xml:space="preserve">Bernard </w:t>
      </w:r>
      <w:proofErr w:type="spellStart"/>
      <w:r w:rsidRPr="001F1596">
        <w:rPr>
          <w:rFonts w:ascii="Arial" w:hAnsi="Arial"/>
        </w:rPr>
        <w:t>Proot</w:t>
      </w:r>
      <w:proofErr w:type="spellEnd"/>
      <w:r w:rsidRPr="001F1596">
        <w:rPr>
          <w:rFonts w:ascii="Arial" w:hAnsi="Arial"/>
        </w:rPr>
        <w:t xml:space="preserve">: "Per noi non è poi così diverso. Anche se </w:t>
      </w:r>
      <w:r w:rsidR="00E92C0A" w:rsidRPr="001F1596">
        <w:rPr>
          <w:rFonts w:ascii="Arial" w:hAnsi="Arial"/>
        </w:rPr>
        <w:t xml:space="preserve">nel nostro caso non si parla di anni, </w:t>
      </w:r>
      <w:r w:rsidRPr="001F1596">
        <w:rPr>
          <w:rFonts w:ascii="Arial" w:hAnsi="Arial"/>
        </w:rPr>
        <w:t xml:space="preserve">lo sviluppo di una nuova collezione richiede almeno </w:t>
      </w:r>
      <w:r w:rsidR="00E92C0A" w:rsidRPr="001F1596">
        <w:rPr>
          <w:rFonts w:ascii="Arial" w:hAnsi="Arial"/>
        </w:rPr>
        <w:t>12 mesi di lavoro</w:t>
      </w:r>
      <w:r w:rsidRPr="001F1596">
        <w:rPr>
          <w:rFonts w:ascii="Arial" w:hAnsi="Arial"/>
        </w:rPr>
        <w:t xml:space="preserve">. Sarà anche difficile a credersi ma il cioccolato </w:t>
      </w:r>
      <w:r w:rsidR="00E92C0A" w:rsidRPr="001F1596">
        <w:rPr>
          <w:rFonts w:ascii="Arial" w:hAnsi="Arial"/>
        </w:rPr>
        <w:t>è un po' come la</w:t>
      </w:r>
      <w:r w:rsidRPr="001F1596">
        <w:rPr>
          <w:rFonts w:ascii="Arial" w:hAnsi="Arial"/>
        </w:rPr>
        <w:t xml:space="preserve"> moda</w:t>
      </w:r>
      <w:r w:rsidR="00E92C0A" w:rsidRPr="001F1596">
        <w:rPr>
          <w:rFonts w:ascii="Arial" w:hAnsi="Arial"/>
        </w:rPr>
        <w:t>: noi ragioniamo</w:t>
      </w:r>
      <w:r w:rsidRPr="001F1596">
        <w:rPr>
          <w:rFonts w:ascii="Arial" w:hAnsi="Arial"/>
        </w:rPr>
        <w:t xml:space="preserve"> in termini di collezioni. </w:t>
      </w:r>
      <w:r w:rsidR="00BC3F1F" w:rsidRPr="001F1596">
        <w:rPr>
          <w:rFonts w:ascii="Arial" w:hAnsi="Arial"/>
        </w:rPr>
        <w:t>Cosa è di</w:t>
      </w:r>
      <w:r w:rsidRPr="001F1596">
        <w:rPr>
          <w:rFonts w:ascii="Arial" w:hAnsi="Arial"/>
        </w:rPr>
        <w:t xml:space="preserve"> tendenza? </w:t>
      </w:r>
      <w:r w:rsidR="00BC3F1F" w:rsidRPr="001F1596">
        <w:rPr>
          <w:rFonts w:ascii="Arial" w:hAnsi="Arial"/>
        </w:rPr>
        <w:t xml:space="preserve">Quali sono gli </w:t>
      </w:r>
      <w:proofErr w:type="spellStart"/>
      <w:r w:rsidR="00BC3F1F" w:rsidRPr="001F1596">
        <w:rPr>
          <w:rFonts w:ascii="Arial" w:hAnsi="Arial"/>
        </w:rPr>
        <w:t>ingredieneti</w:t>
      </w:r>
      <w:proofErr w:type="spellEnd"/>
      <w:r w:rsidR="00BC3F1F" w:rsidRPr="001F1596">
        <w:rPr>
          <w:rFonts w:ascii="Arial" w:hAnsi="Arial"/>
        </w:rPr>
        <w:t xml:space="preserve"> che si abbinano meglio </w:t>
      </w:r>
      <w:r w:rsidRPr="001F1596">
        <w:rPr>
          <w:rFonts w:ascii="Arial" w:hAnsi="Arial"/>
        </w:rPr>
        <w:t xml:space="preserve">e </w:t>
      </w:r>
      <w:r w:rsidR="00F13F9E" w:rsidRPr="001F1596">
        <w:rPr>
          <w:rFonts w:ascii="Arial" w:hAnsi="Arial"/>
        </w:rPr>
        <w:t xml:space="preserve">come possiamo </w:t>
      </w:r>
      <w:r w:rsidR="00BC3F1F" w:rsidRPr="001F1596">
        <w:rPr>
          <w:rFonts w:ascii="Arial" w:hAnsi="Arial"/>
        </w:rPr>
        <w:t xml:space="preserve">utilizzarli </w:t>
      </w:r>
      <w:r w:rsidRPr="001F1596">
        <w:rPr>
          <w:rFonts w:ascii="Arial" w:hAnsi="Arial"/>
        </w:rPr>
        <w:t xml:space="preserve">nel modo migliore? </w:t>
      </w:r>
      <w:r w:rsidR="00F13F9E" w:rsidRPr="001F1596">
        <w:rPr>
          <w:rFonts w:ascii="Arial" w:hAnsi="Arial"/>
        </w:rPr>
        <w:t xml:space="preserve">Quando abbiamo poi terminato di lavorare </w:t>
      </w:r>
      <w:r w:rsidR="00BC3F1F" w:rsidRPr="001F1596">
        <w:rPr>
          <w:rFonts w:ascii="Arial" w:hAnsi="Arial"/>
        </w:rPr>
        <w:t xml:space="preserve">sui singoli sapori </w:t>
      </w:r>
      <w:r w:rsidRPr="001F1596">
        <w:rPr>
          <w:rFonts w:ascii="Arial" w:hAnsi="Arial"/>
        </w:rPr>
        <w:t xml:space="preserve">e </w:t>
      </w:r>
      <w:r w:rsidR="00F13F9E" w:rsidRPr="001F1596">
        <w:rPr>
          <w:rFonts w:ascii="Arial" w:hAnsi="Arial"/>
        </w:rPr>
        <w:t xml:space="preserve">abbiamo </w:t>
      </w:r>
      <w:r w:rsidR="00BC3F1F" w:rsidRPr="001F1596">
        <w:rPr>
          <w:rFonts w:ascii="Arial" w:hAnsi="Arial"/>
        </w:rPr>
        <w:t xml:space="preserve">realizzato le </w:t>
      </w:r>
      <w:r w:rsidRPr="001F1596">
        <w:rPr>
          <w:rFonts w:ascii="Arial" w:hAnsi="Arial"/>
        </w:rPr>
        <w:t xml:space="preserve">composizioni, </w:t>
      </w:r>
      <w:r w:rsidR="00BC3F1F" w:rsidRPr="001F1596">
        <w:rPr>
          <w:rFonts w:ascii="Arial" w:hAnsi="Arial"/>
        </w:rPr>
        <w:t>pass</w:t>
      </w:r>
      <w:r w:rsidR="0030761C" w:rsidRPr="001F1596">
        <w:rPr>
          <w:rFonts w:ascii="Arial" w:hAnsi="Arial"/>
        </w:rPr>
        <w:t>iamo</w:t>
      </w:r>
      <w:r w:rsidR="00BC3F1F" w:rsidRPr="001F1596">
        <w:rPr>
          <w:rFonts w:ascii="Arial" w:hAnsi="Arial"/>
        </w:rPr>
        <w:t xml:space="preserve"> alla</w:t>
      </w:r>
      <w:r w:rsidRPr="001F1596">
        <w:rPr>
          <w:rFonts w:ascii="Arial" w:hAnsi="Arial"/>
        </w:rPr>
        <w:t xml:space="preserve"> produzione e spedizione. Per San Valentino</w:t>
      </w:r>
      <w:r w:rsidR="00BC3F1F" w:rsidRPr="001F1596">
        <w:rPr>
          <w:rFonts w:ascii="Arial" w:hAnsi="Arial"/>
        </w:rPr>
        <w:t>,</w:t>
      </w:r>
      <w:r w:rsidRPr="001F1596">
        <w:rPr>
          <w:rFonts w:ascii="Arial" w:hAnsi="Arial"/>
        </w:rPr>
        <w:t xml:space="preserve"> </w:t>
      </w:r>
      <w:r w:rsidR="00BC3F1F" w:rsidRPr="001F1596">
        <w:rPr>
          <w:rFonts w:ascii="Arial" w:hAnsi="Arial"/>
        </w:rPr>
        <w:t xml:space="preserve">solo in Giappone </w:t>
      </w:r>
      <w:r w:rsidRPr="001F1596">
        <w:rPr>
          <w:rFonts w:ascii="Arial" w:hAnsi="Arial"/>
        </w:rPr>
        <w:t xml:space="preserve">spediamo </w:t>
      </w:r>
      <w:r w:rsidR="00BC3F1F" w:rsidRPr="001F1596">
        <w:rPr>
          <w:rFonts w:ascii="Arial" w:hAnsi="Arial"/>
        </w:rPr>
        <w:t xml:space="preserve">circa un milione di cioccolatini, in </w:t>
      </w:r>
      <w:r w:rsidRPr="001F1596">
        <w:rPr>
          <w:rFonts w:ascii="Arial" w:hAnsi="Arial"/>
        </w:rPr>
        <w:t xml:space="preserve">quattro container </w:t>
      </w:r>
      <w:r w:rsidR="00EB77F0" w:rsidRPr="001F1596">
        <w:rPr>
          <w:rFonts w:ascii="Arial" w:hAnsi="Arial"/>
        </w:rPr>
        <w:t>su più di</w:t>
      </w:r>
      <w:r w:rsidRPr="001F1596">
        <w:rPr>
          <w:rFonts w:ascii="Arial" w:hAnsi="Arial"/>
        </w:rPr>
        <w:t xml:space="preserve"> 20 pallet</w:t>
      </w:r>
      <w:r w:rsidR="00EB77F0" w:rsidRPr="001F1596">
        <w:rPr>
          <w:rFonts w:ascii="Arial" w:hAnsi="Arial"/>
        </w:rPr>
        <w:t xml:space="preserve">. </w:t>
      </w:r>
      <w:r w:rsidR="0030761C" w:rsidRPr="001F1596">
        <w:rPr>
          <w:rFonts w:ascii="Arial" w:hAnsi="Arial"/>
        </w:rPr>
        <w:t xml:space="preserve">È </w:t>
      </w:r>
      <w:r w:rsidR="00EB77F0" w:rsidRPr="001F1596">
        <w:rPr>
          <w:rFonts w:ascii="Arial" w:hAnsi="Arial"/>
        </w:rPr>
        <w:t xml:space="preserve">senza dubbio per noi una bella sfida logistica, </w:t>
      </w:r>
      <w:r w:rsidRPr="001F1596">
        <w:rPr>
          <w:rFonts w:ascii="Arial" w:hAnsi="Arial"/>
        </w:rPr>
        <w:t>che richiede una meticolosa pianificazione"</w:t>
      </w:r>
    </w:p>
    <w:p w14:paraId="39B41F48" w14:textId="77777777" w:rsidR="009A76F9" w:rsidRPr="001F1596" w:rsidRDefault="009A76F9" w:rsidP="001F1596">
      <w:pPr>
        <w:jc w:val="both"/>
        <w:rPr>
          <w:rFonts w:ascii="Arial" w:hAnsi="Arial"/>
        </w:rPr>
      </w:pPr>
    </w:p>
    <w:p w14:paraId="4E20DCBB" w14:textId="2E6B4E3B" w:rsidR="009A76F9" w:rsidRPr="001F1596" w:rsidRDefault="009A76F9" w:rsidP="001F1596">
      <w:pPr>
        <w:spacing w:line="300" w:lineRule="auto"/>
        <w:jc w:val="both"/>
        <w:rPr>
          <w:rFonts w:ascii="Arial" w:hAnsi="Arial"/>
        </w:rPr>
      </w:pPr>
      <w:r w:rsidRPr="001F1596">
        <w:rPr>
          <w:rFonts w:ascii="Arial" w:hAnsi="Arial"/>
          <w:b/>
          <w:i/>
        </w:rPr>
        <w:t xml:space="preserve">Qual è il segreto del successo </w:t>
      </w:r>
      <w:r w:rsidR="00FE438A" w:rsidRPr="001F1596">
        <w:rPr>
          <w:rFonts w:ascii="Arial" w:hAnsi="Arial"/>
          <w:b/>
          <w:i/>
        </w:rPr>
        <w:t>di</w:t>
      </w:r>
      <w:r w:rsidRPr="001F1596">
        <w:rPr>
          <w:rFonts w:ascii="Arial" w:hAnsi="Arial"/>
          <w:b/>
          <w:i/>
        </w:rPr>
        <w:t xml:space="preserve"> Del Rey?</w:t>
      </w:r>
    </w:p>
    <w:p w14:paraId="5DC0C806" w14:textId="77777777" w:rsidR="009A76F9" w:rsidRPr="001F1596" w:rsidRDefault="009A76F9" w:rsidP="001F1596">
      <w:pPr>
        <w:jc w:val="both"/>
        <w:rPr>
          <w:rFonts w:ascii="Arial" w:hAnsi="Arial"/>
        </w:rPr>
      </w:pPr>
    </w:p>
    <w:p w14:paraId="47C68311" w14:textId="5BBAE8A1" w:rsidR="009A76F9" w:rsidRPr="001F1596" w:rsidRDefault="009A76F9" w:rsidP="001F1596">
      <w:pPr>
        <w:jc w:val="both"/>
        <w:rPr>
          <w:rFonts w:ascii="Arial" w:hAnsi="Arial"/>
        </w:rPr>
      </w:pPr>
      <w:r w:rsidRPr="001F1596">
        <w:rPr>
          <w:rFonts w:ascii="Arial" w:hAnsi="Arial"/>
        </w:rPr>
        <w:t xml:space="preserve">Bernard Proot: "Il nostro successo </w:t>
      </w:r>
      <w:r w:rsidR="00C31955" w:rsidRPr="001F1596">
        <w:rPr>
          <w:rFonts w:ascii="Arial" w:hAnsi="Arial"/>
        </w:rPr>
        <w:t>è legato alla</w:t>
      </w:r>
      <w:r w:rsidRPr="001F1596">
        <w:rPr>
          <w:rFonts w:ascii="Arial" w:hAnsi="Arial"/>
        </w:rPr>
        <w:t xml:space="preserve"> qualità</w:t>
      </w:r>
      <w:r w:rsidR="00C31955" w:rsidRPr="001F1596">
        <w:rPr>
          <w:rFonts w:ascii="Arial" w:hAnsi="Arial"/>
        </w:rPr>
        <w:t xml:space="preserve"> dei nostri prodotti</w:t>
      </w:r>
      <w:r w:rsidRPr="001F1596">
        <w:rPr>
          <w:rFonts w:ascii="Arial" w:hAnsi="Arial"/>
        </w:rPr>
        <w:t xml:space="preserve">. Del Rey è </w:t>
      </w:r>
      <w:r w:rsidR="00BF5DCA" w:rsidRPr="001F1596">
        <w:rPr>
          <w:rFonts w:ascii="Arial" w:hAnsi="Arial"/>
        </w:rPr>
        <w:t>sinonimo</w:t>
      </w:r>
      <w:r w:rsidRPr="001F1596">
        <w:rPr>
          <w:rFonts w:ascii="Arial" w:hAnsi="Arial"/>
        </w:rPr>
        <w:t xml:space="preserve"> di artigianalità nella produzione di praline, cioccolato e past</w:t>
      </w:r>
      <w:r w:rsidR="00FE438A" w:rsidRPr="001F1596">
        <w:rPr>
          <w:rFonts w:ascii="Arial" w:hAnsi="Arial"/>
        </w:rPr>
        <w:t>iccini</w:t>
      </w:r>
      <w:r w:rsidRPr="001F1596">
        <w:rPr>
          <w:rFonts w:ascii="Arial" w:hAnsi="Arial"/>
        </w:rPr>
        <w:t xml:space="preserve"> da oltre 70 anni. Da quasi 30 anni facciamo parte di 'Relais Dessert', un'organizzazione che include i 100 migliori pasticceri del mondo, e </w:t>
      </w:r>
      <w:proofErr w:type="gramStart"/>
      <w:r w:rsidRPr="001F1596">
        <w:rPr>
          <w:rFonts w:ascii="Arial" w:hAnsi="Arial"/>
        </w:rPr>
        <w:t>il nostro team</w:t>
      </w:r>
      <w:proofErr w:type="gramEnd"/>
      <w:r w:rsidRPr="001F1596">
        <w:rPr>
          <w:rFonts w:ascii="Arial" w:hAnsi="Arial"/>
        </w:rPr>
        <w:t xml:space="preserve"> è composto da</w:t>
      </w:r>
      <w:r w:rsidR="00FE438A" w:rsidRPr="001F1596">
        <w:rPr>
          <w:rFonts w:ascii="Arial" w:hAnsi="Arial"/>
        </w:rPr>
        <w:t xml:space="preserve"> sopraffini </w:t>
      </w:r>
      <w:r w:rsidR="00BF5DCA" w:rsidRPr="001F1596">
        <w:rPr>
          <w:rFonts w:ascii="Arial" w:hAnsi="Arial"/>
        </w:rPr>
        <w:t>esperti del settore</w:t>
      </w:r>
      <w:r w:rsidRPr="001F1596">
        <w:rPr>
          <w:rFonts w:ascii="Arial" w:hAnsi="Arial"/>
        </w:rPr>
        <w:t xml:space="preserve">. Gunther van </w:t>
      </w:r>
      <w:proofErr w:type="spellStart"/>
      <w:r w:rsidRPr="001F1596">
        <w:rPr>
          <w:rFonts w:ascii="Arial" w:hAnsi="Arial"/>
        </w:rPr>
        <w:t>Essche</w:t>
      </w:r>
      <w:proofErr w:type="spellEnd"/>
      <w:r w:rsidRPr="001F1596">
        <w:rPr>
          <w:rFonts w:ascii="Arial" w:hAnsi="Arial"/>
        </w:rPr>
        <w:t>, un membro del</w:t>
      </w:r>
      <w:r w:rsidR="00E56636" w:rsidRPr="001F1596">
        <w:rPr>
          <w:rFonts w:ascii="Arial" w:hAnsi="Arial"/>
        </w:rPr>
        <w:t>la nostra squadra di lavoro,</w:t>
      </w:r>
      <w:r w:rsidRPr="001F1596">
        <w:rPr>
          <w:rFonts w:ascii="Arial" w:hAnsi="Arial"/>
        </w:rPr>
        <w:t xml:space="preserve"> </w:t>
      </w:r>
      <w:r w:rsidR="00C31955" w:rsidRPr="001F1596">
        <w:rPr>
          <w:rFonts w:ascii="Arial" w:hAnsi="Arial"/>
        </w:rPr>
        <w:t xml:space="preserve">è stato premiato con </w:t>
      </w:r>
      <w:r w:rsidRPr="001F1596">
        <w:rPr>
          <w:rFonts w:ascii="Arial" w:hAnsi="Arial"/>
        </w:rPr>
        <w:t>la '</w:t>
      </w:r>
      <w:proofErr w:type="spellStart"/>
      <w:r w:rsidRPr="001F1596">
        <w:rPr>
          <w:rFonts w:ascii="Arial" w:hAnsi="Arial"/>
        </w:rPr>
        <w:t>Coupe</w:t>
      </w:r>
      <w:proofErr w:type="spellEnd"/>
      <w:r w:rsidRPr="001F1596">
        <w:rPr>
          <w:rFonts w:ascii="Arial" w:hAnsi="Arial"/>
        </w:rPr>
        <w:t xml:space="preserve"> </w:t>
      </w:r>
      <w:proofErr w:type="spellStart"/>
      <w:r w:rsidRPr="001F1596">
        <w:rPr>
          <w:rFonts w:ascii="Arial" w:hAnsi="Arial"/>
        </w:rPr>
        <w:t>du</w:t>
      </w:r>
      <w:proofErr w:type="spellEnd"/>
      <w:r w:rsidRPr="001F1596">
        <w:rPr>
          <w:rFonts w:ascii="Arial" w:hAnsi="Arial"/>
        </w:rPr>
        <w:t xml:space="preserve"> Monde de la </w:t>
      </w:r>
      <w:proofErr w:type="spellStart"/>
      <w:r w:rsidRPr="001F1596">
        <w:rPr>
          <w:rFonts w:ascii="Arial" w:hAnsi="Arial"/>
        </w:rPr>
        <w:t>Patisserie</w:t>
      </w:r>
      <w:proofErr w:type="spellEnd"/>
      <w:r w:rsidRPr="001F1596">
        <w:rPr>
          <w:rFonts w:ascii="Arial" w:hAnsi="Arial"/>
        </w:rPr>
        <w:t>'. Aggiudicarsi premi e titoli, tuttavia, non è il nostro obiettivo primario</w:t>
      </w:r>
      <w:r w:rsidR="00224C78" w:rsidRPr="001F1596">
        <w:rPr>
          <w:rFonts w:ascii="Arial" w:hAnsi="Arial"/>
        </w:rPr>
        <w:t xml:space="preserve">: ciò che più ci interessa è raggiungere il </w:t>
      </w:r>
      <w:r w:rsidRPr="001F1596">
        <w:rPr>
          <w:rFonts w:ascii="Arial" w:hAnsi="Arial"/>
        </w:rPr>
        <w:t xml:space="preserve">risultato </w:t>
      </w:r>
      <w:r w:rsidR="00224C78" w:rsidRPr="001F1596">
        <w:rPr>
          <w:rFonts w:ascii="Arial" w:hAnsi="Arial"/>
        </w:rPr>
        <w:t xml:space="preserve">che </w:t>
      </w:r>
      <w:r w:rsidR="0021604A" w:rsidRPr="001F1596">
        <w:rPr>
          <w:rFonts w:ascii="Arial" w:hAnsi="Arial"/>
        </w:rPr>
        <w:t>c</w:t>
      </w:r>
      <w:r w:rsidR="00224C78" w:rsidRPr="001F1596">
        <w:rPr>
          <w:rFonts w:ascii="Arial" w:hAnsi="Arial"/>
        </w:rPr>
        <w:t>i siamo prefissati</w:t>
      </w:r>
      <w:r w:rsidR="0021604A" w:rsidRPr="001F1596">
        <w:rPr>
          <w:rFonts w:ascii="Arial" w:hAnsi="Arial"/>
        </w:rPr>
        <w:t>:</w:t>
      </w:r>
      <w:r w:rsidRPr="001F1596">
        <w:rPr>
          <w:rFonts w:ascii="Arial" w:hAnsi="Arial"/>
        </w:rPr>
        <w:t xml:space="preserve"> </w:t>
      </w:r>
      <w:r w:rsidR="0021604A" w:rsidRPr="001F1596">
        <w:rPr>
          <w:rFonts w:ascii="Arial" w:hAnsi="Arial"/>
        </w:rPr>
        <w:t>i</w:t>
      </w:r>
      <w:r w:rsidRPr="001F1596">
        <w:rPr>
          <w:rFonts w:ascii="Arial" w:hAnsi="Arial"/>
        </w:rPr>
        <w:t>l prodotto</w:t>
      </w:r>
      <w:r w:rsidR="0021604A" w:rsidRPr="001F1596">
        <w:rPr>
          <w:rFonts w:ascii="Arial" w:hAnsi="Arial"/>
        </w:rPr>
        <w:t>.</w:t>
      </w:r>
      <w:r w:rsidR="00E20B2C" w:rsidRPr="001F1596">
        <w:rPr>
          <w:rFonts w:ascii="Arial" w:hAnsi="Arial"/>
        </w:rPr>
        <w:t xml:space="preserve"> </w:t>
      </w:r>
      <w:r w:rsidR="0021604A" w:rsidRPr="001F1596">
        <w:rPr>
          <w:rFonts w:ascii="Arial" w:hAnsi="Arial"/>
        </w:rPr>
        <w:t>C</w:t>
      </w:r>
      <w:r w:rsidRPr="001F1596">
        <w:rPr>
          <w:rFonts w:ascii="Arial" w:hAnsi="Arial"/>
        </w:rPr>
        <w:t>i concentriamo sempre sugli ingredienti, provando a valorizzarli al massimo</w:t>
      </w:r>
      <w:r w:rsidR="00E20B2C" w:rsidRPr="001F1596">
        <w:rPr>
          <w:rFonts w:ascii="Arial" w:hAnsi="Arial"/>
        </w:rPr>
        <w:t>,</w:t>
      </w:r>
      <w:r w:rsidR="00224C78" w:rsidRPr="001F1596">
        <w:rPr>
          <w:rFonts w:ascii="Arial" w:hAnsi="Arial"/>
        </w:rPr>
        <w:t xml:space="preserve"> utilizzandoli nel modo più accurato possibile</w:t>
      </w:r>
      <w:r w:rsidRPr="001F1596">
        <w:rPr>
          <w:rFonts w:ascii="Arial" w:hAnsi="Arial"/>
        </w:rPr>
        <w:t xml:space="preserve">. Spesso questo ci porta a scoprire nuove combinazioni di sapori. Il risultato non è sempre </w:t>
      </w:r>
      <w:r w:rsidR="00224C78" w:rsidRPr="001F1596">
        <w:rPr>
          <w:rFonts w:ascii="Arial" w:hAnsi="Arial"/>
        </w:rPr>
        <w:t xml:space="preserve">solo </w:t>
      </w:r>
      <w:r w:rsidRPr="001F1596">
        <w:rPr>
          <w:rFonts w:ascii="Arial" w:hAnsi="Arial"/>
        </w:rPr>
        <w:t xml:space="preserve">qualcosa di buono ma </w:t>
      </w:r>
      <w:r w:rsidR="00224C78" w:rsidRPr="001F1596">
        <w:rPr>
          <w:rFonts w:ascii="Arial" w:hAnsi="Arial"/>
        </w:rPr>
        <w:t>anche</w:t>
      </w:r>
      <w:r w:rsidRPr="001F1596">
        <w:rPr>
          <w:rFonts w:ascii="Arial" w:hAnsi="Arial"/>
        </w:rPr>
        <w:t xml:space="preserve"> qualcosa di nuovo"</w:t>
      </w:r>
      <w:r w:rsidR="00FA0244" w:rsidRPr="001F1596">
        <w:rPr>
          <w:rFonts w:ascii="Arial" w:hAnsi="Arial"/>
        </w:rPr>
        <w:t>.</w:t>
      </w:r>
    </w:p>
    <w:p w14:paraId="6E9FC48A" w14:textId="0243D4DA" w:rsidR="00C31955" w:rsidRPr="001F1596" w:rsidRDefault="00C31955" w:rsidP="001F1596">
      <w:pPr>
        <w:jc w:val="both"/>
        <w:rPr>
          <w:rFonts w:ascii="Arial" w:hAnsi="Arial"/>
        </w:rPr>
      </w:pPr>
    </w:p>
    <w:p w14:paraId="5C8C756C" w14:textId="245233F8" w:rsidR="00224C78" w:rsidRPr="001F1596" w:rsidRDefault="009A76F9" w:rsidP="001F1596">
      <w:pPr>
        <w:jc w:val="both"/>
        <w:rPr>
          <w:rFonts w:ascii="Arial" w:hAnsi="Arial"/>
        </w:rPr>
      </w:pPr>
      <w:r w:rsidRPr="001F1596">
        <w:rPr>
          <w:rFonts w:ascii="Arial" w:hAnsi="Arial"/>
        </w:rPr>
        <w:t xml:space="preserve">Alexander Klose: "Anche noi </w:t>
      </w:r>
      <w:r w:rsidR="009C6106" w:rsidRPr="001F1596">
        <w:rPr>
          <w:rFonts w:ascii="Arial" w:hAnsi="Arial"/>
        </w:rPr>
        <w:t>siamo esperti nel combinare ingredienti diversi</w:t>
      </w:r>
      <w:r w:rsidRPr="001F1596">
        <w:rPr>
          <w:rFonts w:ascii="Arial" w:hAnsi="Arial"/>
        </w:rPr>
        <w:t xml:space="preserve">. Ad esempio, </w:t>
      </w:r>
      <w:r w:rsidR="00E2506B" w:rsidRPr="001F1596">
        <w:rPr>
          <w:rFonts w:ascii="Arial" w:hAnsi="Arial"/>
        </w:rPr>
        <w:t xml:space="preserve">il nostro </w:t>
      </w:r>
      <w:r w:rsidRPr="001F1596">
        <w:rPr>
          <w:rFonts w:ascii="Arial" w:hAnsi="Arial"/>
        </w:rPr>
        <w:t>Aiways U5 e il</w:t>
      </w:r>
      <w:r w:rsidR="00E2506B" w:rsidRPr="001F1596">
        <w:rPr>
          <w:rFonts w:ascii="Arial" w:hAnsi="Arial"/>
        </w:rPr>
        <w:t xml:space="preserve"> prossimo</w:t>
      </w:r>
      <w:r w:rsidRPr="001F1596">
        <w:rPr>
          <w:rFonts w:ascii="Arial" w:hAnsi="Arial"/>
        </w:rPr>
        <w:t xml:space="preserve"> SUV-Coupé U6 </w:t>
      </w:r>
      <w:r w:rsidR="00E2506B" w:rsidRPr="001F1596">
        <w:rPr>
          <w:rFonts w:ascii="Arial" w:hAnsi="Arial"/>
        </w:rPr>
        <w:t>sono realizzati sulla</w:t>
      </w:r>
      <w:r w:rsidRPr="001F1596">
        <w:rPr>
          <w:rFonts w:ascii="Arial" w:hAnsi="Arial"/>
        </w:rPr>
        <w:t xml:space="preserve"> stessa piattaforma. </w:t>
      </w:r>
      <w:r w:rsidR="006C3B2C" w:rsidRPr="001F1596">
        <w:rPr>
          <w:rFonts w:ascii="Arial" w:hAnsi="Arial"/>
        </w:rPr>
        <w:t xml:space="preserve">Il look dei </w:t>
      </w:r>
      <w:r w:rsidR="00E2506B" w:rsidRPr="001F1596">
        <w:rPr>
          <w:rFonts w:ascii="Arial" w:hAnsi="Arial"/>
        </w:rPr>
        <w:t>veicoli</w:t>
      </w:r>
      <w:r w:rsidRPr="001F1596">
        <w:rPr>
          <w:rFonts w:ascii="Arial" w:hAnsi="Arial"/>
        </w:rPr>
        <w:t xml:space="preserve"> </w:t>
      </w:r>
      <w:r w:rsidR="006C3B2C" w:rsidRPr="001F1596">
        <w:rPr>
          <w:rFonts w:ascii="Arial" w:hAnsi="Arial"/>
        </w:rPr>
        <w:t xml:space="preserve">è </w:t>
      </w:r>
      <w:r w:rsidRPr="001F1596">
        <w:rPr>
          <w:rFonts w:ascii="Arial" w:hAnsi="Arial"/>
        </w:rPr>
        <w:t>completamente divers</w:t>
      </w:r>
      <w:r w:rsidR="006C3B2C" w:rsidRPr="001F1596">
        <w:rPr>
          <w:rFonts w:ascii="Arial" w:hAnsi="Arial"/>
        </w:rPr>
        <w:t>o</w:t>
      </w:r>
      <w:r w:rsidR="00905E61" w:rsidRPr="001F1596">
        <w:rPr>
          <w:rFonts w:ascii="Arial" w:hAnsi="Arial"/>
        </w:rPr>
        <w:t xml:space="preserve"> </w:t>
      </w:r>
      <w:r w:rsidRPr="001F1596">
        <w:rPr>
          <w:rFonts w:ascii="Arial" w:hAnsi="Arial"/>
        </w:rPr>
        <w:t xml:space="preserve">ma </w:t>
      </w:r>
      <w:r w:rsidR="00E2506B" w:rsidRPr="001F1596">
        <w:rPr>
          <w:rFonts w:ascii="Arial" w:hAnsi="Arial"/>
        </w:rPr>
        <w:t xml:space="preserve">in realtà le </w:t>
      </w:r>
      <w:r w:rsidRPr="001F1596">
        <w:rPr>
          <w:rFonts w:ascii="Arial" w:hAnsi="Arial"/>
        </w:rPr>
        <w:t>somiglianze</w:t>
      </w:r>
      <w:r w:rsidR="00E2506B" w:rsidRPr="001F1596">
        <w:rPr>
          <w:rFonts w:ascii="Arial" w:hAnsi="Arial"/>
        </w:rPr>
        <w:t xml:space="preserve"> ci sono</w:t>
      </w:r>
      <w:r w:rsidRPr="001F1596">
        <w:rPr>
          <w:rFonts w:ascii="Arial" w:hAnsi="Arial"/>
        </w:rPr>
        <w:t>. Ovviamente esistono dei limiti a ciò che i nostri ingegneri e sviluppatori possono fare</w:t>
      </w:r>
      <w:r w:rsidR="006C3B2C" w:rsidRPr="001F1596">
        <w:rPr>
          <w:rFonts w:ascii="Arial" w:hAnsi="Arial"/>
        </w:rPr>
        <w:t>:</w:t>
      </w:r>
      <w:r w:rsidR="009835B3" w:rsidRPr="001F1596">
        <w:rPr>
          <w:rFonts w:ascii="Arial" w:hAnsi="Arial"/>
        </w:rPr>
        <w:t xml:space="preserve"> ogni modello ha una sua personalità e</w:t>
      </w:r>
      <w:r w:rsidR="006C3B2C" w:rsidRPr="001F1596">
        <w:rPr>
          <w:rFonts w:ascii="Arial" w:hAnsi="Arial"/>
        </w:rPr>
        <w:t xml:space="preserve"> </w:t>
      </w:r>
      <w:r w:rsidR="009835B3" w:rsidRPr="001F1596">
        <w:rPr>
          <w:rFonts w:ascii="Arial" w:hAnsi="Arial"/>
        </w:rPr>
        <w:t xml:space="preserve">ha bisogno di </w:t>
      </w:r>
      <w:r w:rsidRPr="001F1596">
        <w:rPr>
          <w:rFonts w:ascii="Arial" w:hAnsi="Arial"/>
        </w:rPr>
        <w:t xml:space="preserve">cicli di sviluppo e coordinamento </w:t>
      </w:r>
      <w:r w:rsidR="009835B3" w:rsidRPr="001F1596">
        <w:rPr>
          <w:rFonts w:ascii="Arial" w:hAnsi="Arial"/>
        </w:rPr>
        <w:t>ad hoc</w:t>
      </w:r>
      <w:r w:rsidRPr="001F1596">
        <w:rPr>
          <w:rFonts w:ascii="Arial" w:hAnsi="Arial"/>
        </w:rPr>
        <w:t>"</w:t>
      </w:r>
      <w:r w:rsidR="00224C78" w:rsidRPr="001F1596">
        <w:rPr>
          <w:rFonts w:ascii="Arial" w:hAnsi="Arial"/>
        </w:rPr>
        <w:t>.</w:t>
      </w:r>
    </w:p>
    <w:p w14:paraId="5D0D44E5" w14:textId="77777777" w:rsidR="009A76F9" w:rsidRPr="001F1596" w:rsidRDefault="009A76F9" w:rsidP="001F1596">
      <w:pPr>
        <w:jc w:val="both"/>
        <w:rPr>
          <w:rFonts w:ascii="Arial" w:hAnsi="Arial"/>
        </w:rPr>
      </w:pPr>
    </w:p>
    <w:p w14:paraId="6118F1FC" w14:textId="7DFE1A9C" w:rsidR="009A76F9" w:rsidRPr="001F1596" w:rsidRDefault="009A76F9" w:rsidP="001F1596">
      <w:pPr>
        <w:jc w:val="both"/>
        <w:rPr>
          <w:rFonts w:ascii="Arial" w:hAnsi="Arial"/>
        </w:rPr>
      </w:pPr>
      <w:r w:rsidRPr="001F1596">
        <w:rPr>
          <w:rFonts w:ascii="Arial" w:hAnsi="Arial"/>
        </w:rPr>
        <w:t xml:space="preserve">Bernard Proot: "Per noi è lo stesso, anche se godiamo senza dubbio di una maggiore libertà, perché il gusto è </w:t>
      </w:r>
      <w:r w:rsidR="00DF043E" w:rsidRPr="001F1596">
        <w:rPr>
          <w:rFonts w:ascii="Arial" w:hAnsi="Arial"/>
        </w:rPr>
        <w:t>un’</w:t>
      </w:r>
      <w:r w:rsidRPr="001F1596">
        <w:rPr>
          <w:rFonts w:ascii="Arial" w:hAnsi="Arial"/>
        </w:rPr>
        <w:t xml:space="preserve">evoluzione. </w:t>
      </w:r>
      <w:r w:rsidR="00DF043E" w:rsidRPr="001F1596">
        <w:rPr>
          <w:rFonts w:ascii="Arial" w:hAnsi="Arial"/>
        </w:rPr>
        <w:t>Ad esempio, i</w:t>
      </w:r>
      <w:r w:rsidRPr="001F1596">
        <w:rPr>
          <w:rFonts w:ascii="Arial" w:hAnsi="Arial"/>
        </w:rPr>
        <w:t xml:space="preserve">n passato era impensabile </w:t>
      </w:r>
      <w:r w:rsidR="00761953" w:rsidRPr="001F1596">
        <w:rPr>
          <w:rFonts w:ascii="Arial" w:hAnsi="Arial"/>
        </w:rPr>
        <w:t xml:space="preserve">abbinare il </w:t>
      </w:r>
      <w:r w:rsidRPr="001F1596">
        <w:rPr>
          <w:rFonts w:ascii="Arial" w:hAnsi="Arial"/>
        </w:rPr>
        <w:t xml:space="preserve">cioccolato a un dessert salato, mentre oggi è una cosa del tutto normale. </w:t>
      </w:r>
      <w:r w:rsidR="00761953" w:rsidRPr="001F1596">
        <w:rPr>
          <w:rFonts w:ascii="Arial" w:hAnsi="Arial"/>
        </w:rPr>
        <w:t>Man mano che i gusti cambiano</w:t>
      </w:r>
      <w:r w:rsidRPr="001F1596">
        <w:rPr>
          <w:rFonts w:ascii="Arial" w:hAnsi="Arial"/>
        </w:rPr>
        <w:t xml:space="preserve"> si aprono nuove </w:t>
      </w:r>
      <w:r w:rsidR="00761953" w:rsidRPr="001F1596">
        <w:rPr>
          <w:rFonts w:ascii="Arial" w:hAnsi="Arial"/>
        </w:rPr>
        <w:t>possibilità di abbinamenti e</w:t>
      </w:r>
      <w:r w:rsidR="00DF043E" w:rsidRPr="001F1596">
        <w:rPr>
          <w:rFonts w:ascii="Arial" w:hAnsi="Arial"/>
        </w:rPr>
        <w:t>,</w:t>
      </w:r>
      <w:r w:rsidR="00761953" w:rsidRPr="001F1596">
        <w:rPr>
          <w:rFonts w:ascii="Arial" w:hAnsi="Arial"/>
        </w:rPr>
        <w:t xml:space="preserve"> di conseguenza</w:t>
      </w:r>
      <w:r w:rsidR="00DF043E" w:rsidRPr="001F1596">
        <w:rPr>
          <w:rFonts w:ascii="Arial" w:hAnsi="Arial"/>
        </w:rPr>
        <w:t>,</w:t>
      </w:r>
      <w:r w:rsidR="00761953" w:rsidRPr="001F1596">
        <w:rPr>
          <w:rFonts w:ascii="Arial" w:hAnsi="Arial"/>
        </w:rPr>
        <w:t xml:space="preserve"> nuove </w:t>
      </w:r>
      <w:r w:rsidRPr="001F1596">
        <w:rPr>
          <w:rFonts w:ascii="Arial" w:hAnsi="Arial"/>
        </w:rPr>
        <w:t xml:space="preserve">direzioni da intraprendere. </w:t>
      </w:r>
      <w:r w:rsidR="00761953" w:rsidRPr="001F1596">
        <w:rPr>
          <w:rFonts w:ascii="Arial" w:hAnsi="Arial"/>
        </w:rPr>
        <w:t xml:space="preserve">Con una buona dose di fantasia e attitudine a sperimentare, </w:t>
      </w:r>
      <w:r w:rsidR="00827557" w:rsidRPr="001F1596">
        <w:rPr>
          <w:rFonts w:ascii="Arial" w:hAnsi="Arial"/>
        </w:rPr>
        <w:t>partendo dagli ingredienti base</w:t>
      </w:r>
      <w:r w:rsidR="00761953" w:rsidRPr="001F1596">
        <w:rPr>
          <w:rFonts w:ascii="Arial" w:hAnsi="Arial"/>
        </w:rPr>
        <w:t>,</w:t>
      </w:r>
      <w:r w:rsidR="00827557" w:rsidRPr="001F1596">
        <w:rPr>
          <w:rFonts w:ascii="Arial" w:hAnsi="Arial"/>
        </w:rPr>
        <w:t xml:space="preserve"> si possono scoprire nuove ricette e dar vita a prodotti da</w:t>
      </w:r>
      <w:r w:rsidR="00DF043E" w:rsidRPr="001F1596">
        <w:rPr>
          <w:rFonts w:ascii="Arial" w:hAnsi="Arial"/>
        </w:rPr>
        <w:t>i</w:t>
      </w:r>
      <w:r w:rsidR="00827557" w:rsidRPr="001F1596">
        <w:rPr>
          <w:rFonts w:ascii="Arial" w:hAnsi="Arial"/>
        </w:rPr>
        <w:t xml:space="preserve"> sapori</w:t>
      </w:r>
      <w:r w:rsidR="00DF043E" w:rsidRPr="001F1596">
        <w:rPr>
          <w:rFonts w:ascii="Arial" w:hAnsi="Arial"/>
        </w:rPr>
        <w:t xml:space="preserve"> inediti</w:t>
      </w:r>
      <w:r w:rsidRPr="001F1596">
        <w:rPr>
          <w:rFonts w:ascii="Arial" w:hAnsi="Arial"/>
        </w:rPr>
        <w:t>"</w:t>
      </w:r>
      <w:r w:rsidR="00E2506B" w:rsidRPr="001F1596">
        <w:rPr>
          <w:rFonts w:ascii="Arial" w:hAnsi="Arial"/>
        </w:rPr>
        <w:t>.</w:t>
      </w:r>
    </w:p>
    <w:p w14:paraId="150846DD" w14:textId="60DB1F31" w:rsidR="009A76F9" w:rsidRPr="001F1596" w:rsidRDefault="00E2506B" w:rsidP="001F1596">
      <w:pPr>
        <w:jc w:val="both"/>
        <w:rPr>
          <w:rFonts w:ascii="Arial" w:hAnsi="Arial"/>
        </w:rPr>
      </w:pPr>
      <w:r w:rsidRPr="001F1596">
        <w:rPr>
          <w:rFonts w:ascii="Arial" w:hAnsi="Arial"/>
        </w:rPr>
        <w:t>.</w:t>
      </w:r>
    </w:p>
    <w:p w14:paraId="7993387D" w14:textId="28115D3D" w:rsidR="009A76F9" w:rsidRPr="001F1596" w:rsidRDefault="009A76F9" w:rsidP="001F1596">
      <w:pPr>
        <w:spacing w:line="300" w:lineRule="auto"/>
        <w:jc w:val="both"/>
        <w:rPr>
          <w:rFonts w:ascii="Arial" w:hAnsi="Arial"/>
          <w:b/>
          <w:bCs/>
          <w:i/>
          <w:iCs/>
        </w:rPr>
      </w:pPr>
      <w:r w:rsidRPr="001F1596">
        <w:rPr>
          <w:rFonts w:ascii="Arial" w:hAnsi="Arial"/>
          <w:b/>
          <w:i/>
        </w:rPr>
        <w:t>Come affrontate il processo creativo?</w:t>
      </w:r>
    </w:p>
    <w:p w14:paraId="1FEB1A0F" w14:textId="77777777" w:rsidR="009A76F9" w:rsidRPr="001F1596" w:rsidRDefault="009A76F9" w:rsidP="001F1596">
      <w:pPr>
        <w:jc w:val="both"/>
        <w:rPr>
          <w:rFonts w:ascii="Arial" w:hAnsi="Arial"/>
        </w:rPr>
      </w:pPr>
    </w:p>
    <w:p w14:paraId="195374AA" w14:textId="077EA444" w:rsidR="009A76F9" w:rsidRPr="001F1596" w:rsidRDefault="009A76F9" w:rsidP="001F1596">
      <w:pPr>
        <w:jc w:val="both"/>
        <w:rPr>
          <w:rFonts w:ascii="Arial" w:hAnsi="Arial"/>
        </w:rPr>
      </w:pPr>
      <w:r w:rsidRPr="001F1596">
        <w:rPr>
          <w:rFonts w:ascii="Arial" w:hAnsi="Arial"/>
        </w:rPr>
        <w:t xml:space="preserve">Bernard Proot: "Prove ed errori. Per quanto possa sembrare banale, bisogna </w:t>
      </w:r>
      <w:r w:rsidR="00263B8D" w:rsidRPr="001F1596">
        <w:rPr>
          <w:rFonts w:ascii="Arial" w:hAnsi="Arial"/>
        </w:rPr>
        <w:t>sperimentare</w:t>
      </w:r>
      <w:r w:rsidRPr="001F1596">
        <w:rPr>
          <w:rFonts w:ascii="Arial" w:hAnsi="Arial"/>
        </w:rPr>
        <w:t xml:space="preserve">. </w:t>
      </w:r>
      <w:r w:rsidR="00263B8D" w:rsidRPr="001F1596">
        <w:rPr>
          <w:rFonts w:ascii="Arial" w:hAnsi="Arial"/>
        </w:rPr>
        <w:t>Certo</w:t>
      </w:r>
      <w:r w:rsidRPr="001F1596">
        <w:rPr>
          <w:rFonts w:ascii="Arial" w:hAnsi="Arial"/>
        </w:rPr>
        <w:t>, l'esperienza</w:t>
      </w:r>
      <w:r w:rsidR="00263B8D" w:rsidRPr="001F1596">
        <w:rPr>
          <w:rFonts w:ascii="Arial" w:hAnsi="Arial"/>
        </w:rPr>
        <w:t xml:space="preserve"> aiuta e si possono escludere a priori </w:t>
      </w:r>
      <w:r w:rsidRPr="001F1596">
        <w:rPr>
          <w:rFonts w:ascii="Arial" w:hAnsi="Arial"/>
        </w:rPr>
        <w:t>alcun</w:t>
      </w:r>
      <w:r w:rsidR="00263B8D" w:rsidRPr="001F1596">
        <w:rPr>
          <w:rFonts w:ascii="Arial" w:hAnsi="Arial"/>
        </w:rPr>
        <w:t xml:space="preserve">i abbinamenti, anche se, spesso, </w:t>
      </w:r>
      <w:r w:rsidRPr="001F1596">
        <w:rPr>
          <w:rFonts w:ascii="Arial" w:hAnsi="Arial"/>
        </w:rPr>
        <w:t xml:space="preserve">è proprio </w:t>
      </w:r>
      <w:r w:rsidR="009027AF" w:rsidRPr="001F1596">
        <w:rPr>
          <w:rFonts w:ascii="Arial" w:hAnsi="Arial"/>
        </w:rPr>
        <w:t xml:space="preserve">il </w:t>
      </w:r>
      <w:r w:rsidR="0090380C" w:rsidRPr="001F1596">
        <w:rPr>
          <w:rFonts w:ascii="Arial" w:hAnsi="Arial"/>
        </w:rPr>
        <w:t xml:space="preserve">saper osare che consente di ottenere </w:t>
      </w:r>
      <w:r w:rsidR="009027AF" w:rsidRPr="001F1596">
        <w:rPr>
          <w:rFonts w:ascii="Arial" w:hAnsi="Arial"/>
        </w:rPr>
        <w:t>risultati</w:t>
      </w:r>
      <w:r w:rsidR="0090380C" w:rsidRPr="001F1596">
        <w:rPr>
          <w:rFonts w:ascii="Arial" w:hAnsi="Arial"/>
        </w:rPr>
        <w:t xml:space="preserve"> </w:t>
      </w:r>
      <w:r w:rsidR="009027AF" w:rsidRPr="001F1596">
        <w:rPr>
          <w:rFonts w:ascii="Arial" w:hAnsi="Arial"/>
        </w:rPr>
        <w:t>imprevedibili</w:t>
      </w:r>
      <w:r w:rsidRPr="001F1596">
        <w:rPr>
          <w:rFonts w:ascii="Arial" w:hAnsi="Arial"/>
        </w:rPr>
        <w:t>"</w:t>
      </w:r>
      <w:r w:rsidR="0090380C" w:rsidRPr="001F1596">
        <w:rPr>
          <w:rFonts w:ascii="Arial" w:hAnsi="Arial"/>
        </w:rPr>
        <w:t>.</w:t>
      </w:r>
    </w:p>
    <w:p w14:paraId="31AF4E9D" w14:textId="77777777" w:rsidR="009A76F9" w:rsidRPr="001F1596" w:rsidRDefault="009A76F9" w:rsidP="001F1596">
      <w:pPr>
        <w:jc w:val="both"/>
        <w:rPr>
          <w:rFonts w:ascii="Arial" w:hAnsi="Arial"/>
        </w:rPr>
      </w:pPr>
    </w:p>
    <w:p w14:paraId="2D67A0FF" w14:textId="3FA6E2A6" w:rsidR="009A76F9" w:rsidRPr="001F1596" w:rsidRDefault="009A76F9" w:rsidP="001F1596">
      <w:pPr>
        <w:jc w:val="both"/>
        <w:rPr>
          <w:rFonts w:ascii="Arial" w:hAnsi="Arial"/>
        </w:rPr>
      </w:pPr>
      <w:r w:rsidRPr="001F1596">
        <w:rPr>
          <w:rFonts w:ascii="Arial" w:hAnsi="Arial"/>
        </w:rPr>
        <w:t>Alexander Klose: "Quando crea qualcosa di nuovo,</w:t>
      </w:r>
      <w:r w:rsidR="00962462" w:rsidRPr="001F1596">
        <w:rPr>
          <w:rFonts w:ascii="Arial" w:hAnsi="Arial"/>
        </w:rPr>
        <w:t xml:space="preserve"> sta semplicemente in cucina e lo prova</w:t>
      </w:r>
      <w:r w:rsidRPr="001F1596">
        <w:rPr>
          <w:rFonts w:ascii="Arial" w:hAnsi="Arial"/>
        </w:rPr>
        <w:t>?</w:t>
      </w:r>
      <w:r w:rsidR="0090380C" w:rsidRPr="001F1596">
        <w:rPr>
          <w:rFonts w:ascii="Arial" w:hAnsi="Arial"/>
        </w:rPr>
        <w:t xml:space="preserve"> </w:t>
      </w:r>
      <w:r w:rsidR="0021604A" w:rsidRPr="001F1596">
        <w:rPr>
          <w:rFonts w:ascii="Arial" w:hAnsi="Arial"/>
        </w:rPr>
        <w:t>Immagino che, in ogni caso, il processo creativo</w:t>
      </w:r>
      <w:r w:rsidR="0090380C" w:rsidRPr="001F1596">
        <w:rPr>
          <w:rFonts w:ascii="Arial" w:hAnsi="Arial"/>
        </w:rPr>
        <w:t xml:space="preserve"> sia </w:t>
      </w:r>
      <w:r w:rsidRPr="001F1596">
        <w:rPr>
          <w:rFonts w:ascii="Arial" w:hAnsi="Arial"/>
        </w:rPr>
        <w:t>davvero entusiasmante</w:t>
      </w:r>
      <w:r w:rsidR="0090380C" w:rsidRPr="001F1596">
        <w:rPr>
          <w:rFonts w:ascii="Arial" w:hAnsi="Arial"/>
        </w:rPr>
        <w:t xml:space="preserve"> e completamente diverso da </w:t>
      </w:r>
      <w:r w:rsidRPr="001F1596">
        <w:rPr>
          <w:rFonts w:ascii="Arial" w:hAnsi="Arial"/>
        </w:rPr>
        <w:t xml:space="preserve">come </w:t>
      </w:r>
      <w:r w:rsidR="007734AF" w:rsidRPr="001F1596">
        <w:rPr>
          <w:rFonts w:ascii="Arial" w:hAnsi="Arial"/>
        </w:rPr>
        <w:t>avviene</w:t>
      </w:r>
      <w:r w:rsidRPr="001F1596">
        <w:rPr>
          <w:rFonts w:ascii="Arial" w:hAnsi="Arial"/>
        </w:rPr>
        <w:t xml:space="preserve"> nel nostro settore. </w:t>
      </w:r>
      <w:r w:rsidR="000636F7" w:rsidRPr="001F1596">
        <w:rPr>
          <w:rFonts w:ascii="Arial" w:hAnsi="Arial"/>
        </w:rPr>
        <w:t xml:space="preserve">Per noi le </w:t>
      </w:r>
      <w:r w:rsidRPr="001F1596">
        <w:rPr>
          <w:rFonts w:ascii="Arial" w:hAnsi="Arial"/>
        </w:rPr>
        <w:t>specifiche</w:t>
      </w:r>
      <w:r w:rsidR="000636F7" w:rsidRPr="001F1596">
        <w:rPr>
          <w:rFonts w:ascii="Arial" w:hAnsi="Arial"/>
        </w:rPr>
        <w:t xml:space="preserve"> te</w:t>
      </w:r>
      <w:r w:rsidR="0021604A" w:rsidRPr="001F1596">
        <w:rPr>
          <w:rFonts w:ascii="Arial" w:hAnsi="Arial"/>
        </w:rPr>
        <w:t>c</w:t>
      </w:r>
      <w:r w:rsidR="000636F7" w:rsidRPr="001F1596">
        <w:rPr>
          <w:rFonts w:ascii="Arial" w:hAnsi="Arial"/>
        </w:rPr>
        <w:t>niche sono la base: o</w:t>
      </w:r>
      <w:r w:rsidRPr="001F1596">
        <w:rPr>
          <w:rFonts w:ascii="Arial" w:hAnsi="Arial"/>
        </w:rPr>
        <w:t>gni fase di sviluppo deve soddisfar</w:t>
      </w:r>
      <w:r w:rsidR="000636F7" w:rsidRPr="001F1596">
        <w:rPr>
          <w:rFonts w:ascii="Arial" w:hAnsi="Arial"/>
        </w:rPr>
        <w:t>le in modo rigoroso</w:t>
      </w:r>
      <w:r w:rsidRPr="001F1596">
        <w:rPr>
          <w:rFonts w:ascii="Arial" w:hAnsi="Arial"/>
        </w:rPr>
        <w:t>"</w:t>
      </w:r>
      <w:r w:rsidR="000636F7" w:rsidRPr="001F1596">
        <w:rPr>
          <w:rFonts w:ascii="Arial" w:hAnsi="Arial"/>
        </w:rPr>
        <w:t>.</w:t>
      </w:r>
    </w:p>
    <w:p w14:paraId="7B9826CF" w14:textId="77777777" w:rsidR="009A76F9" w:rsidRPr="001F1596" w:rsidRDefault="009A76F9" w:rsidP="001F1596">
      <w:pPr>
        <w:jc w:val="both"/>
        <w:rPr>
          <w:rFonts w:ascii="Arial" w:hAnsi="Arial"/>
        </w:rPr>
      </w:pPr>
    </w:p>
    <w:p w14:paraId="1715BAAE" w14:textId="1FF60C1F" w:rsidR="009A76F9" w:rsidRPr="001F1596" w:rsidRDefault="009A76F9" w:rsidP="001F1596">
      <w:pPr>
        <w:jc w:val="both"/>
        <w:rPr>
          <w:rFonts w:ascii="Arial" w:hAnsi="Arial"/>
        </w:rPr>
      </w:pPr>
      <w:r w:rsidRPr="001F1596">
        <w:rPr>
          <w:rFonts w:ascii="Arial" w:hAnsi="Arial"/>
        </w:rPr>
        <w:t xml:space="preserve">Bernard </w:t>
      </w:r>
      <w:proofErr w:type="spellStart"/>
      <w:r w:rsidRPr="001F1596">
        <w:rPr>
          <w:rFonts w:ascii="Arial" w:hAnsi="Arial"/>
        </w:rPr>
        <w:t>Proot</w:t>
      </w:r>
      <w:proofErr w:type="spellEnd"/>
      <w:r w:rsidRPr="001F1596">
        <w:rPr>
          <w:rFonts w:ascii="Arial" w:hAnsi="Arial"/>
        </w:rPr>
        <w:t xml:space="preserve">: "Mi piace </w:t>
      </w:r>
      <w:r w:rsidR="000636F7" w:rsidRPr="001F1596">
        <w:rPr>
          <w:rFonts w:ascii="Arial" w:hAnsi="Arial"/>
        </w:rPr>
        <w:t xml:space="preserve">ancora prendere parte </w:t>
      </w:r>
      <w:r w:rsidR="00B74D5A" w:rsidRPr="001F1596">
        <w:rPr>
          <w:rFonts w:ascii="Arial" w:hAnsi="Arial"/>
        </w:rPr>
        <w:t>allo</w:t>
      </w:r>
      <w:r w:rsidR="000636F7" w:rsidRPr="001F1596">
        <w:rPr>
          <w:rFonts w:ascii="Arial" w:hAnsi="Arial"/>
        </w:rPr>
        <w:t xml:space="preserve"> sviluppo</w:t>
      </w:r>
      <w:r w:rsidRPr="001F1596">
        <w:rPr>
          <w:rFonts w:ascii="Arial" w:hAnsi="Arial"/>
        </w:rPr>
        <w:t xml:space="preserve"> ed essere presente in cucina ma</w:t>
      </w:r>
      <w:r w:rsidR="00B74D5A" w:rsidRPr="001F1596">
        <w:rPr>
          <w:rFonts w:ascii="Arial" w:hAnsi="Arial"/>
        </w:rPr>
        <w:t>,</w:t>
      </w:r>
      <w:r w:rsidRPr="001F1596">
        <w:rPr>
          <w:rFonts w:ascii="Arial" w:hAnsi="Arial"/>
        </w:rPr>
        <w:t xml:space="preserve"> anche </w:t>
      </w:r>
      <w:r w:rsidR="00B74D5A" w:rsidRPr="001F1596">
        <w:rPr>
          <w:rFonts w:ascii="Arial" w:hAnsi="Arial"/>
        </w:rPr>
        <w:t>nel nostro settore,</w:t>
      </w:r>
      <w:r w:rsidRPr="001F1596">
        <w:rPr>
          <w:rFonts w:ascii="Arial" w:hAnsi="Arial"/>
        </w:rPr>
        <w:t xml:space="preserve"> </w:t>
      </w:r>
      <w:r w:rsidR="0098351B" w:rsidRPr="001F1596">
        <w:rPr>
          <w:rFonts w:ascii="Arial" w:hAnsi="Arial"/>
        </w:rPr>
        <w:t>il lavoro</w:t>
      </w:r>
      <w:r w:rsidRPr="001F1596">
        <w:rPr>
          <w:rFonts w:ascii="Arial" w:hAnsi="Arial"/>
        </w:rPr>
        <w:t xml:space="preserve"> comincia molto prima. </w:t>
      </w:r>
      <w:r w:rsidR="00E450B5" w:rsidRPr="001F1596">
        <w:rPr>
          <w:rFonts w:ascii="Arial" w:hAnsi="Arial"/>
        </w:rPr>
        <w:t>Per noi le ‘specifiche’ sono più vicine alla chimica. L</w:t>
      </w:r>
      <w:r w:rsidRPr="001F1596">
        <w:rPr>
          <w:rFonts w:ascii="Arial" w:hAnsi="Arial"/>
        </w:rPr>
        <w:t>e nuove creazioni</w:t>
      </w:r>
      <w:r w:rsidR="00E450B5" w:rsidRPr="001F1596">
        <w:rPr>
          <w:rFonts w:ascii="Arial" w:hAnsi="Arial"/>
        </w:rPr>
        <w:t xml:space="preserve">, però, </w:t>
      </w:r>
      <w:r w:rsidRPr="001F1596">
        <w:rPr>
          <w:rFonts w:ascii="Arial" w:hAnsi="Arial"/>
        </w:rPr>
        <w:t>devono adattarsi a un tema</w:t>
      </w:r>
      <w:r w:rsidR="006B77DB" w:rsidRPr="001F1596">
        <w:rPr>
          <w:rFonts w:ascii="Arial" w:hAnsi="Arial"/>
        </w:rPr>
        <w:t xml:space="preserve"> o </w:t>
      </w:r>
      <w:r w:rsidRPr="001F1596">
        <w:rPr>
          <w:rFonts w:ascii="Arial" w:hAnsi="Arial"/>
        </w:rPr>
        <w:t>a un</w:t>
      </w:r>
      <w:r w:rsidR="006B77DB" w:rsidRPr="001F1596">
        <w:rPr>
          <w:rFonts w:ascii="Arial" w:hAnsi="Arial"/>
        </w:rPr>
        <w:t xml:space="preserve">a ricorrenza </w:t>
      </w:r>
      <w:r w:rsidRPr="001F1596">
        <w:rPr>
          <w:rFonts w:ascii="Arial" w:hAnsi="Arial"/>
        </w:rPr>
        <w:t>speciale</w:t>
      </w:r>
      <w:r w:rsidR="00BB7D03" w:rsidRPr="001F1596">
        <w:rPr>
          <w:rFonts w:ascii="Arial" w:hAnsi="Arial"/>
        </w:rPr>
        <w:t>. Di solito questo definisce in maniera chiara la direzione in cui possiamo muoverci</w:t>
      </w:r>
      <w:r w:rsidRPr="001F1596">
        <w:rPr>
          <w:rFonts w:ascii="Arial" w:hAnsi="Arial"/>
        </w:rPr>
        <w:t xml:space="preserve">. </w:t>
      </w:r>
      <w:r w:rsidR="00467E32" w:rsidRPr="001F1596">
        <w:rPr>
          <w:rFonts w:ascii="Arial" w:hAnsi="Arial"/>
        </w:rPr>
        <w:t>La cosa interessante è che gli abbinamenti spesso si creano</w:t>
      </w:r>
      <w:r w:rsidR="00657292" w:rsidRPr="001F1596">
        <w:rPr>
          <w:rFonts w:ascii="Arial" w:hAnsi="Arial"/>
        </w:rPr>
        <w:t xml:space="preserve"> </w:t>
      </w:r>
      <w:r w:rsidRPr="001F1596">
        <w:rPr>
          <w:rFonts w:ascii="Arial" w:hAnsi="Arial"/>
        </w:rPr>
        <w:t>fuori d</w:t>
      </w:r>
      <w:r w:rsidR="00657292" w:rsidRPr="001F1596">
        <w:rPr>
          <w:rFonts w:ascii="Arial" w:hAnsi="Arial"/>
        </w:rPr>
        <w:t>a</w:t>
      </w:r>
      <w:r w:rsidRPr="001F1596">
        <w:rPr>
          <w:rFonts w:ascii="Arial" w:hAnsi="Arial"/>
        </w:rPr>
        <w:t xml:space="preserve">lla cucina. A me, per esempio, piace raccogliere le idee durante </w:t>
      </w:r>
      <w:r w:rsidR="006B77DB" w:rsidRPr="001F1596">
        <w:rPr>
          <w:rFonts w:ascii="Arial" w:hAnsi="Arial"/>
        </w:rPr>
        <w:t xml:space="preserve">i </w:t>
      </w:r>
      <w:r w:rsidR="006B77DB" w:rsidRPr="001F1596">
        <w:rPr>
          <w:rFonts w:ascii="Arial" w:hAnsi="Arial"/>
        </w:rPr>
        <w:lastRenderedPageBreak/>
        <w:t>l</w:t>
      </w:r>
      <w:r w:rsidRPr="001F1596">
        <w:rPr>
          <w:rFonts w:ascii="Arial" w:hAnsi="Arial"/>
        </w:rPr>
        <w:t xml:space="preserve">unghi viaggi in auto. Più </w:t>
      </w:r>
      <w:r w:rsidR="006B77DB" w:rsidRPr="001F1596">
        <w:rPr>
          <w:rFonts w:ascii="Arial" w:hAnsi="Arial"/>
        </w:rPr>
        <w:t xml:space="preserve">è lungo il viaggio, </w:t>
      </w:r>
      <w:r w:rsidRPr="001F1596">
        <w:rPr>
          <w:rFonts w:ascii="Arial" w:hAnsi="Arial"/>
        </w:rPr>
        <w:t>più mi perdo</w:t>
      </w:r>
      <w:r w:rsidR="003D74A1" w:rsidRPr="001F1596">
        <w:rPr>
          <w:rFonts w:ascii="Arial" w:hAnsi="Arial"/>
        </w:rPr>
        <w:t xml:space="preserve"> a pensare a nuovi abbinamenti e </w:t>
      </w:r>
      <w:r w:rsidRPr="001F1596">
        <w:rPr>
          <w:rFonts w:ascii="Arial" w:hAnsi="Arial"/>
        </w:rPr>
        <w:t>combinazioni</w:t>
      </w:r>
      <w:r w:rsidR="003D74A1" w:rsidRPr="001F1596">
        <w:rPr>
          <w:rFonts w:ascii="Arial" w:hAnsi="Arial"/>
        </w:rPr>
        <w:t>.</w:t>
      </w:r>
      <w:r w:rsidRPr="001F1596">
        <w:rPr>
          <w:rFonts w:ascii="Arial" w:hAnsi="Arial"/>
        </w:rPr>
        <w:t xml:space="preserve"> L'arte sta </w:t>
      </w:r>
      <w:r w:rsidR="003D74A1" w:rsidRPr="001F1596">
        <w:rPr>
          <w:rFonts w:ascii="Arial" w:hAnsi="Arial"/>
        </w:rPr>
        <w:t xml:space="preserve">poi nel far tesoro di queste </w:t>
      </w:r>
      <w:r w:rsidRPr="001F1596">
        <w:rPr>
          <w:rFonts w:ascii="Arial" w:hAnsi="Arial"/>
        </w:rPr>
        <w:t xml:space="preserve">idee </w:t>
      </w:r>
      <w:r w:rsidR="001811AB" w:rsidRPr="001F1596">
        <w:rPr>
          <w:rFonts w:ascii="Arial" w:hAnsi="Arial"/>
        </w:rPr>
        <w:t xml:space="preserve">nel </w:t>
      </w:r>
      <w:r w:rsidR="00995018" w:rsidRPr="001F1596">
        <w:rPr>
          <w:rFonts w:ascii="Arial" w:hAnsi="Arial"/>
        </w:rPr>
        <w:t>corso degli anni</w:t>
      </w:r>
      <w:r w:rsidRPr="001F1596">
        <w:rPr>
          <w:rFonts w:ascii="Arial" w:hAnsi="Arial"/>
        </w:rPr>
        <w:t>"</w:t>
      </w:r>
      <w:r w:rsidR="003D74A1" w:rsidRPr="001F1596">
        <w:rPr>
          <w:rFonts w:ascii="Arial" w:hAnsi="Arial"/>
        </w:rPr>
        <w:t>.</w:t>
      </w:r>
    </w:p>
    <w:p w14:paraId="0170F994" w14:textId="66234C6C" w:rsidR="000636F7" w:rsidRPr="001F1596" w:rsidRDefault="000636F7" w:rsidP="001F1596">
      <w:pPr>
        <w:jc w:val="both"/>
        <w:rPr>
          <w:rFonts w:ascii="Arial" w:hAnsi="Arial"/>
        </w:rPr>
      </w:pPr>
    </w:p>
    <w:p w14:paraId="2921F3B3" w14:textId="736F25BE" w:rsidR="009A76F9" w:rsidRPr="001F1596" w:rsidRDefault="009A76F9" w:rsidP="001F1596">
      <w:pPr>
        <w:spacing w:line="300" w:lineRule="auto"/>
        <w:jc w:val="both"/>
        <w:rPr>
          <w:rFonts w:ascii="Arial" w:hAnsi="Arial"/>
          <w:b/>
          <w:bCs/>
          <w:i/>
          <w:iCs/>
        </w:rPr>
      </w:pPr>
      <w:r w:rsidRPr="001F1596">
        <w:rPr>
          <w:rFonts w:ascii="Arial" w:hAnsi="Arial"/>
          <w:b/>
          <w:i/>
        </w:rPr>
        <w:t xml:space="preserve">Quali sono le </w:t>
      </w:r>
      <w:r w:rsidR="002D5BDD" w:rsidRPr="001F1596">
        <w:rPr>
          <w:rFonts w:ascii="Arial" w:hAnsi="Arial"/>
          <w:b/>
          <w:i/>
        </w:rPr>
        <w:t>tendenze</w:t>
      </w:r>
      <w:r w:rsidRPr="001F1596">
        <w:rPr>
          <w:rFonts w:ascii="Arial" w:hAnsi="Arial"/>
          <w:b/>
          <w:i/>
        </w:rPr>
        <w:t xml:space="preserve"> nel vostro settore e come </w:t>
      </w:r>
      <w:r w:rsidR="003B700C" w:rsidRPr="001F1596">
        <w:rPr>
          <w:rFonts w:ascii="Arial" w:hAnsi="Arial"/>
          <w:b/>
          <w:i/>
        </w:rPr>
        <w:t>le vivete</w:t>
      </w:r>
      <w:r w:rsidRPr="001F1596">
        <w:rPr>
          <w:rFonts w:ascii="Arial" w:hAnsi="Arial"/>
          <w:b/>
          <w:i/>
        </w:rPr>
        <w:t>?</w:t>
      </w:r>
    </w:p>
    <w:p w14:paraId="168EDB98" w14:textId="52B86D7C" w:rsidR="009A76F9" w:rsidRPr="001F1596" w:rsidRDefault="009A76F9" w:rsidP="001F1596">
      <w:pPr>
        <w:jc w:val="both"/>
        <w:rPr>
          <w:rFonts w:ascii="Arial" w:hAnsi="Arial"/>
        </w:rPr>
      </w:pPr>
    </w:p>
    <w:p w14:paraId="018B073A" w14:textId="00A06DB7" w:rsidR="009A76F9" w:rsidRPr="001F1596" w:rsidRDefault="009A76F9" w:rsidP="001F1596">
      <w:pPr>
        <w:jc w:val="both"/>
        <w:rPr>
          <w:rFonts w:ascii="Arial" w:hAnsi="Arial"/>
        </w:rPr>
      </w:pPr>
      <w:r w:rsidRPr="001F1596">
        <w:rPr>
          <w:rFonts w:ascii="Arial" w:hAnsi="Arial"/>
        </w:rPr>
        <w:t xml:space="preserve">Alexander Klose: "La guida autonoma e i sistemi </w:t>
      </w:r>
      <w:r w:rsidR="003B700C" w:rsidRPr="001F1596">
        <w:rPr>
          <w:rFonts w:ascii="Arial" w:hAnsi="Arial"/>
        </w:rPr>
        <w:t xml:space="preserve">interconnessi </w:t>
      </w:r>
      <w:r w:rsidRPr="001F1596">
        <w:rPr>
          <w:rFonts w:ascii="Arial" w:hAnsi="Arial"/>
        </w:rPr>
        <w:t>di assistenza alla guida</w:t>
      </w:r>
      <w:r w:rsidR="005A0304" w:rsidRPr="001F1596">
        <w:rPr>
          <w:rFonts w:ascii="Arial" w:hAnsi="Arial"/>
        </w:rPr>
        <w:t xml:space="preserve">, che </w:t>
      </w:r>
      <w:r w:rsidR="002D5BDD" w:rsidRPr="001F1596">
        <w:rPr>
          <w:rFonts w:ascii="Arial" w:hAnsi="Arial"/>
        </w:rPr>
        <w:t>offrono vantaggi agli utenti</w:t>
      </w:r>
      <w:r w:rsidR="005A0304" w:rsidRPr="001F1596">
        <w:rPr>
          <w:rFonts w:ascii="Arial" w:hAnsi="Arial"/>
        </w:rPr>
        <w:t>, rappresentano</w:t>
      </w:r>
      <w:r w:rsidR="000D2746" w:rsidRPr="001F1596">
        <w:rPr>
          <w:rFonts w:ascii="Arial" w:hAnsi="Arial"/>
        </w:rPr>
        <w:t xml:space="preserve"> per noi </w:t>
      </w:r>
      <w:r w:rsidR="005A0304" w:rsidRPr="001F1596">
        <w:rPr>
          <w:rFonts w:ascii="Arial" w:hAnsi="Arial"/>
        </w:rPr>
        <w:t xml:space="preserve">soluzioni da monitorare </w:t>
      </w:r>
      <w:r w:rsidR="000D2746" w:rsidRPr="001F1596">
        <w:rPr>
          <w:rFonts w:ascii="Arial" w:hAnsi="Arial"/>
        </w:rPr>
        <w:t>con attenzione</w:t>
      </w:r>
      <w:r w:rsidR="005A0304" w:rsidRPr="001F1596">
        <w:rPr>
          <w:rFonts w:ascii="Arial" w:hAnsi="Arial"/>
        </w:rPr>
        <w:t>.</w:t>
      </w:r>
      <w:r w:rsidRPr="001F1596">
        <w:rPr>
          <w:rFonts w:ascii="Arial" w:hAnsi="Arial"/>
        </w:rPr>
        <w:t xml:space="preserve"> Io non le </w:t>
      </w:r>
      <w:r w:rsidR="005A0304" w:rsidRPr="001F1596">
        <w:rPr>
          <w:rFonts w:ascii="Arial" w:hAnsi="Arial"/>
        </w:rPr>
        <w:t xml:space="preserve">considero </w:t>
      </w:r>
      <w:r w:rsidR="002D5BDD" w:rsidRPr="001F1596">
        <w:rPr>
          <w:rFonts w:ascii="Arial" w:hAnsi="Arial"/>
        </w:rPr>
        <w:t xml:space="preserve">però </w:t>
      </w:r>
      <w:r w:rsidRPr="001F1596">
        <w:rPr>
          <w:rFonts w:ascii="Arial" w:hAnsi="Arial"/>
        </w:rPr>
        <w:t>tendenze</w:t>
      </w:r>
      <w:r w:rsidR="005A0304" w:rsidRPr="001F1596">
        <w:rPr>
          <w:rFonts w:ascii="Arial" w:hAnsi="Arial"/>
        </w:rPr>
        <w:t xml:space="preserve"> tout </w:t>
      </w:r>
      <w:proofErr w:type="spellStart"/>
      <w:r w:rsidR="005A0304" w:rsidRPr="001F1596">
        <w:rPr>
          <w:rFonts w:ascii="Arial" w:hAnsi="Arial"/>
        </w:rPr>
        <w:t>cour</w:t>
      </w:r>
      <w:proofErr w:type="spellEnd"/>
      <w:r w:rsidRPr="001F1596">
        <w:rPr>
          <w:rFonts w:ascii="Arial" w:hAnsi="Arial"/>
        </w:rPr>
        <w:t xml:space="preserve">, </w:t>
      </w:r>
      <w:r w:rsidR="002D5BDD" w:rsidRPr="001F1596">
        <w:rPr>
          <w:rFonts w:ascii="Arial" w:hAnsi="Arial"/>
        </w:rPr>
        <w:t xml:space="preserve">piuttosto </w:t>
      </w:r>
      <w:r w:rsidR="009C228C" w:rsidRPr="001F1596">
        <w:rPr>
          <w:rFonts w:ascii="Arial" w:hAnsi="Arial"/>
        </w:rPr>
        <w:t xml:space="preserve">attività di </w:t>
      </w:r>
      <w:r w:rsidRPr="001F1596">
        <w:rPr>
          <w:rFonts w:ascii="Arial" w:hAnsi="Arial"/>
        </w:rPr>
        <w:t>svilupp</w:t>
      </w:r>
      <w:r w:rsidR="009C228C" w:rsidRPr="001F1596">
        <w:rPr>
          <w:rFonts w:ascii="Arial" w:hAnsi="Arial"/>
        </w:rPr>
        <w:t xml:space="preserve">o </w:t>
      </w:r>
      <w:r w:rsidR="002D5BDD" w:rsidRPr="001F1596">
        <w:rPr>
          <w:rFonts w:ascii="Arial" w:hAnsi="Arial"/>
        </w:rPr>
        <w:t>a lungo termine volte a indirizz</w:t>
      </w:r>
      <w:r w:rsidR="000C1BC4" w:rsidRPr="001F1596">
        <w:rPr>
          <w:rFonts w:ascii="Arial" w:hAnsi="Arial"/>
        </w:rPr>
        <w:t>are</w:t>
      </w:r>
      <w:r w:rsidR="002D5BDD" w:rsidRPr="001F1596">
        <w:rPr>
          <w:rFonts w:ascii="Arial" w:hAnsi="Arial"/>
        </w:rPr>
        <w:t xml:space="preserve"> l’industria automobilistica in</w:t>
      </w:r>
      <w:r w:rsidRPr="001F1596">
        <w:rPr>
          <w:rFonts w:ascii="Arial" w:hAnsi="Arial"/>
        </w:rPr>
        <w:t xml:space="preserve"> una direzione </w:t>
      </w:r>
      <w:r w:rsidR="002D5BDD" w:rsidRPr="001F1596">
        <w:rPr>
          <w:rFonts w:ascii="Arial" w:hAnsi="Arial"/>
        </w:rPr>
        <w:t>completamente</w:t>
      </w:r>
      <w:r w:rsidRPr="001F1596">
        <w:rPr>
          <w:rFonts w:ascii="Arial" w:hAnsi="Arial"/>
        </w:rPr>
        <w:t xml:space="preserve"> nuova. In Aiways, ad esempio, produciamo tutti i nostri veicoli </w:t>
      </w:r>
      <w:r w:rsidR="009C228C" w:rsidRPr="001F1596">
        <w:rPr>
          <w:rFonts w:ascii="Arial" w:hAnsi="Arial"/>
        </w:rPr>
        <w:t xml:space="preserve">con </w:t>
      </w:r>
      <w:r w:rsidRPr="001F1596">
        <w:rPr>
          <w:rFonts w:ascii="Arial" w:hAnsi="Arial"/>
        </w:rPr>
        <w:t xml:space="preserve">alimentazione </w:t>
      </w:r>
      <w:r w:rsidR="009C228C" w:rsidRPr="001F1596">
        <w:rPr>
          <w:rFonts w:ascii="Arial" w:hAnsi="Arial"/>
        </w:rPr>
        <w:t>completamente</w:t>
      </w:r>
      <w:r w:rsidRPr="001F1596">
        <w:rPr>
          <w:rFonts w:ascii="Arial" w:hAnsi="Arial"/>
        </w:rPr>
        <w:t xml:space="preserve"> elettrica. </w:t>
      </w:r>
      <w:r w:rsidR="00E62740" w:rsidRPr="001F1596">
        <w:rPr>
          <w:rFonts w:ascii="Arial" w:hAnsi="Arial"/>
        </w:rPr>
        <w:t>S</w:t>
      </w:r>
      <w:r w:rsidR="009C228C" w:rsidRPr="001F1596">
        <w:rPr>
          <w:rFonts w:ascii="Arial" w:hAnsi="Arial"/>
        </w:rPr>
        <w:t>iamo</w:t>
      </w:r>
      <w:r w:rsidR="00E62740" w:rsidRPr="001F1596">
        <w:rPr>
          <w:rFonts w:ascii="Arial" w:hAnsi="Arial"/>
        </w:rPr>
        <w:t xml:space="preserve"> inoltre</w:t>
      </w:r>
      <w:r w:rsidR="009C228C" w:rsidRPr="001F1596">
        <w:rPr>
          <w:rFonts w:ascii="Arial" w:hAnsi="Arial"/>
        </w:rPr>
        <w:t xml:space="preserve"> impegnati e </w:t>
      </w:r>
      <w:r w:rsidR="00BD0903" w:rsidRPr="001F1596">
        <w:rPr>
          <w:rFonts w:ascii="Arial" w:hAnsi="Arial"/>
        </w:rPr>
        <w:t xml:space="preserve">rivolti </w:t>
      </w:r>
      <w:r w:rsidR="00E62740" w:rsidRPr="001F1596">
        <w:rPr>
          <w:rFonts w:ascii="Arial" w:hAnsi="Arial"/>
        </w:rPr>
        <w:t xml:space="preserve">al </w:t>
      </w:r>
      <w:r w:rsidR="009C228C" w:rsidRPr="001F1596">
        <w:rPr>
          <w:rFonts w:ascii="Arial" w:hAnsi="Arial"/>
        </w:rPr>
        <w:t xml:space="preserve">futuro anche in tema di infotainment, connettività e assistenza alla guida. </w:t>
      </w:r>
      <w:r w:rsidRPr="001F1596">
        <w:rPr>
          <w:rFonts w:ascii="Arial" w:hAnsi="Arial"/>
        </w:rPr>
        <w:t xml:space="preserve">Ci consideriamo </w:t>
      </w:r>
      <w:r w:rsidR="00E62740" w:rsidRPr="001F1596">
        <w:rPr>
          <w:rFonts w:ascii="Arial" w:hAnsi="Arial"/>
        </w:rPr>
        <w:t xml:space="preserve">un </w:t>
      </w:r>
      <w:r w:rsidRPr="001F1596">
        <w:rPr>
          <w:rFonts w:ascii="Arial" w:hAnsi="Arial"/>
        </w:rPr>
        <w:t>fornitor</w:t>
      </w:r>
      <w:r w:rsidR="00E62740" w:rsidRPr="001F1596">
        <w:rPr>
          <w:rFonts w:ascii="Arial" w:hAnsi="Arial"/>
        </w:rPr>
        <w:t>e</w:t>
      </w:r>
      <w:r w:rsidRPr="001F1596">
        <w:rPr>
          <w:rFonts w:ascii="Arial" w:hAnsi="Arial"/>
        </w:rPr>
        <w:t xml:space="preserve"> di servizi di mobilità </w:t>
      </w:r>
      <w:r w:rsidR="00E62740" w:rsidRPr="001F1596">
        <w:rPr>
          <w:rFonts w:ascii="Arial" w:hAnsi="Arial"/>
        </w:rPr>
        <w:t xml:space="preserve">la cui mission è </w:t>
      </w:r>
      <w:r w:rsidR="009C228C" w:rsidRPr="001F1596">
        <w:rPr>
          <w:rFonts w:ascii="Arial" w:hAnsi="Arial"/>
        </w:rPr>
        <w:t>offrire</w:t>
      </w:r>
      <w:r w:rsidRPr="001F1596">
        <w:rPr>
          <w:rFonts w:ascii="Arial" w:hAnsi="Arial"/>
        </w:rPr>
        <w:t xml:space="preserve"> soluzioni </w:t>
      </w:r>
      <w:r w:rsidR="00E62740" w:rsidRPr="001F1596">
        <w:rPr>
          <w:rFonts w:ascii="Arial" w:hAnsi="Arial"/>
        </w:rPr>
        <w:t xml:space="preserve">capaci di </w:t>
      </w:r>
      <w:r w:rsidR="007C0116" w:rsidRPr="001F1596">
        <w:rPr>
          <w:rFonts w:ascii="Arial" w:hAnsi="Arial"/>
        </w:rPr>
        <w:t>soddisfare</w:t>
      </w:r>
      <w:r w:rsidR="00E62740" w:rsidRPr="001F1596">
        <w:rPr>
          <w:rFonts w:ascii="Arial" w:hAnsi="Arial"/>
        </w:rPr>
        <w:t xml:space="preserve"> le esigenze de</w:t>
      </w:r>
      <w:r w:rsidR="007C0116" w:rsidRPr="001F1596">
        <w:rPr>
          <w:rFonts w:ascii="Arial" w:hAnsi="Arial"/>
        </w:rPr>
        <w:t>l</w:t>
      </w:r>
      <w:r w:rsidRPr="001F1596">
        <w:rPr>
          <w:rFonts w:ascii="Arial" w:hAnsi="Arial"/>
        </w:rPr>
        <w:t xml:space="preserve"> client</w:t>
      </w:r>
      <w:r w:rsidR="007C0116" w:rsidRPr="001F1596">
        <w:rPr>
          <w:rFonts w:ascii="Arial" w:hAnsi="Arial"/>
        </w:rPr>
        <w:t>e</w:t>
      </w:r>
      <w:r w:rsidR="00E62740" w:rsidRPr="001F1596">
        <w:rPr>
          <w:rFonts w:ascii="Arial" w:hAnsi="Arial"/>
        </w:rPr>
        <w:t>, assicurandogli</w:t>
      </w:r>
      <w:r w:rsidR="007C0116" w:rsidRPr="001F1596">
        <w:rPr>
          <w:rFonts w:ascii="Arial" w:hAnsi="Arial"/>
        </w:rPr>
        <w:t xml:space="preserve"> </w:t>
      </w:r>
      <w:r w:rsidRPr="001F1596">
        <w:rPr>
          <w:rFonts w:ascii="Arial" w:hAnsi="Arial"/>
        </w:rPr>
        <w:t xml:space="preserve">vantaggi reali, anziché </w:t>
      </w:r>
      <w:r w:rsidR="007C0116" w:rsidRPr="001F1596">
        <w:rPr>
          <w:rFonts w:ascii="Arial" w:hAnsi="Arial"/>
        </w:rPr>
        <w:t xml:space="preserve">solo rispondere </w:t>
      </w:r>
      <w:r w:rsidRPr="001F1596">
        <w:rPr>
          <w:rFonts w:ascii="Arial" w:hAnsi="Arial"/>
        </w:rPr>
        <w:t xml:space="preserve">alle </w:t>
      </w:r>
      <w:r w:rsidR="00E62740" w:rsidRPr="001F1596">
        <w:rPr>
          <w:rFonts w:ascii="Arial" w:hAnsi="Arial"/>
        </w:rPr>
        <w:t xml:space="preserve">mode </w:t>
      </w:r>
      <w:r w:rsidR="007C0116" w:rsidRPr="001F1596">
        <w:rPr>
          <w:rFonts w:ascii="Arial" w:hAnsi="Arial"/>
        </w:rPr>
        <w:t>del momento</w:t>
      </w:r>
      <w:r w:rsidRPr="001F1596">
        <w:rPr>
          <w:rFonts w:ascii="Arial" w:hAnsi="Arial"/>
        </w:rPr>
        <w:t>"</w:t>
      </w:r>
      <w:r w:rsidR="007C0116" w:rsidRPr="001F1596">
        <w:rPr>
          <w:rFonts w:ascii="Arial" w:hAnsi="Arial"/>
        </w:rPr>
        <w:t>.</w:t>
      </w:r>
    </w:p>
    <w:p w14:paraId="5BAD7EF7" w14:textId="77777777" w:rsidR="00AB08E6" w:rsidRPr="001F1596" w:rsidRDefault="00AB08E6" w:rsidP="001F1596">
      <w:pPr>
        <w:jc w:val="both"/>
        <w:rPr>
          <w:rFonts w:ascii="Arial" w:hAnsi="Arial"/>
        </w:rPr>
      </w:pPr>
    </w:p>
    <w:p w14:paraId="64774378" w14:textId="259DB6EF" w:rsidR="00724B73" w:rsidRPr="001F1596" w:rsidRDefault="009A76F9" w:rsidP="001F1596">
      <w:pPr>
        <w:jc w:val="both"/>
        <w:rPr>
          <w:rFonts w:ascii="Arial" w:hAnsi="Arial"/>
        </w:rPr>
      </w:pPr>
      <w:r w:rsidRPr="001F1596">
        <w:rPr>
          <w:rFonts w:ascii="Arial" w:hAnsi="Arial"/>
        </w:rPr>
        <w:t xml:space="preserve">Bernard </w:t>
      </w:r>
      <w:proofErr w:type="spellStart"/>
      <w:r w:rsidRPr="001F1596">
        <w:rPr>
          <w:rFonts w:ascii="Arial" w:hAnsi="Arial"/>
        </w:rPr>
        <w:t>Proot</w:t>
      </w:r>
      <w:proofErr w:type="spellEnd"/>
      <w:r w:rsidRPr="001F1596">
        <w:rPr>
          <w:rFonts w:ascii="Arial" w:hAnsi="Arial"/>
        </w:rPr>
        <w:t>: "</w:t>
      </w:r>
      <w:r w:rsidR="00D30C1C" w:rsidRPr="001F1596">
        <w:rPr>
          <w:rFonts w:ascii="Arial" w:hAnsi="Arial"/>
        </w:rPr>
        <w:t>T</w:t>
      </w:r>
      <w:r w:rsidRPr="001F1596">
        <w:rPr>
          <w:rFonts w:ascii="Arial" w:hAnsi="Arial"/>
        </w:rPr>
        <w:t xml:space="preserve">rovo </w:t>
      </w:r>
      <w:r w:rsidR="00D30C1C" w:rsidRPr="001F1596">
        <w:rPr>
          <w:rFonts w:ascii="Arial" w:hAnsi="Arial"/>
        </w:rPr>
        <w:t xml:space="preserve">molto interessante questo punto di vista: </w:t>
      </w:r>
      <w:r w:rsidRPr="001F1596">
        <w:rPr>
          <w:rFonts w:ascii="Arial" w:hAnsi="Arial"/>
        </w:rPr>
        <w:t xml:space="preserve">facciamo lo stesso in Del Rey. Le tendenze vanno e vengono ma </w:t>
      </w:r>
      <w:r w:rsidR="00D30C1C" w:rsidRPr="001F1596">
        <w:rPr>
          <w:rFonts w:ascii="Arial" w:hAnsi="Arial"/>
        </w:rPr>
        <w:t xml:space="preserve">è il </w:t>
      </w:r>
      <w:r w:rsidRPr="001F1596">
        <w:rPr>
          <w:rFonts w:ascii="Arial" w:hAnsi="Arial"/>
        </w:rPr>
        <w:t xml:space="preserve">prodotto </w:t>
      </w:r>
      <w:r w:rsidR="00D30C1C" w:rsidRPr="001F1596">
        <w:rPr>
          <w:rFonts w:ascii="Arial" w:hAnsi="Arial"/>
        </w:rPr>
        <w:t>che deve essere giusto</w:t>
      </w:r>
      <w:r w:rsidRPr="001F1596">
        <w:rPr>
          <w:rFonts w:ascii="Arial" w:hAnsi="Arial"/>
        </w:rPr>
        <w:t xml:space="preserve">. </w:t>
      </w:r>
      <w:r w:rsidR="00D30C1C" w:rsidRPr="001F1596">
        <w:rPr>
          <w:rFonts w:ascii="Arial" w:hAnsi="Arial"/>
        </w:rPr>
        <w:t>Per noi</w:t>
      </w:r>
      <w:r w:rsidRPr="001F1596">
        <w:rPr>
          <w:rFonts w:ascii="Arial" w:hAnsi="Arial"/>
        </w:rPr>
        <w:t xml:space="preserve">, la sostenibilità e il veganismo non sono semplici </w:t>
      </w:r>
      <w:r w:rsidR="0075212B" w:rsidRPr="001F1596">
        <w:rPr>
          <w:rFonts w:ascii="Arial" w:hAnsi="Arial"/>
        </w:rPr>
        <w:t xml:space="preserve">mode </w:t>
      </w:r>
      <w:r w:rsidRPr="001F1596">
        <w:rPr>
          <w:rFonts w:ascii="Arial" w:hAnsi="Arial"/>
        </w:rPr>
        <w:t xml:space="preserve">del momento, bensì </w:t>
      </w:r>
      <w:r w:rsidR="00D30C1C" w:rsidRPr="001F1596">
        <w:rPr>
          <w:rFonts w:ascii="Arial" w:hAnsi="Arial"/>
        </w:rPr>
        <w:t>argomenti</w:t>
      </w:r>
      <w:r w:rsidR="00BD2BB2" w:rsidRPr="001F1596">
        <w:rPr>
          <w:rFonts w:ascii="Arial" w:hAnsi="Arial"/>
        </w:rPr>
        <w:t xml:space="preserve"> </w:t>
      </w:r>
      <w:r w:rsidR="00AF4358" w:rsidRPr="001F1596">
        <w:rPr>
          <w:rFonts w:ascii="Arial" w:hAnsi="Arial"/>
        </w:rPr>
        <w:t>da tenere in grande considerazione</w:t>
      </w:r>
      <w:r w:rsidRPr="001F1596">
        <w:rPr>
          <w:rFonts w:ascii="Arial" w:hAnsi="Arial"/>
        </w:rPr>
        <w:t xml:space="preserve">. </w:t>
      </w:r>
      <w:r w:rsidR="00AF4358" w:rsidRPr="001F1596">
        <w:rPr>
          <w:rFonts w:ascii="Arial" w:hAnsi="Arial"/>
        </w:rPr>
        <w:t xml:space="preserve">Se un prodotto non ha un buon sapore, </w:t>
      </w:r>
      <w:r w:rsidRPr="001F1596">
        <w:rPr>
          <w:rFonts w:ascii="Arial" w:hAnsi="Arial"/>
        </w:rPr>
        <w:t xml:space="preserve">non importa se è vegano o </w:t>
      </w:r>
      <w:r w:rsidR="00AF4358" w:rsidRPr="001F1596">
        <w:rPr>
          <w:rFonts w:ascii="Arial" w:hAnsi="Arial"/>
        </w:rPr>
        <w:t>no.</w:t>
      </w:r>
      <w:r w:rsidRPr="001F1596">
        <w:rPr>
          <w:rFonts w:ascii="Arial" w:hAnsi="Arial"/>
        </w:rPr>
        <w:t xml:space="preserve"> </w:t>
      </w:r>
      <w:r w:rsidR="0075212B" w:rsidRPr="001F1596">
        <w:rPr>
          <w:rFonts w:ascii="Arial" w:hAnsi="Arial"/>
        </w:rPr>
        <w:t>P</w:t>
      </w:r>
      <w:r w:rsidR="00AF4358" w:rsidRPr="001F1596">
        <w:rPr>
          <w:rFonts w:ascii="Arial" w:hAnsi="Arial"/>
        </w:rPr>
        <w:t>er noi è</w:t>
      </w:r>
      <w:r w:rsidR="0075212B" w:rsidRPr="001F1596">
        <w:rPr>
          <w:rFonts w:ascii="Arial" w:hAnsi="Arial"/>
        </w:rPr>
        <w:t xml:space="preserve"> senza dubbio</w:t>
      </w:r>
      <w:r w:rsidR="00AF4358" w:rsidRPr="001F1596">
        <w:rPr>
          <w:rFonts w:ascii="Arial" w:hAnsi="Arial"/>
        </w:rPr>
        <w:t xml:space="preserve"> </w:t>
      </w:r>
      <w:r w:rsidR="0075212B" w:rsidRPr="001F1596">
        <w:rPr>
          <w:rFonts w:ascii="Arial" w:hAnsi="Arial"/>
        </w:rPr>
        <w:t xml:space="preserve">molto sfidante </w:t>
      </w:r>
      <w:r w:rsidR="00AF4358" w:rsidRPr="001F1596">
        <w:rPr>
          <w:rFonts w:ascii="Arial" w:hAnsi="Arial"/>
        </w:rPr>
        <w:t>realizzare</w:t>
      </w:r>
      <w:r w:rsidRPr="001F1596">
        <w:rPr>
          <w:rFonts w:ascii="Arial" w:hAnsi="Arial"/>
        </w:rPr>
        <w:t xml:space="preserve"> prodotti senza uova, zucchero e latte </w:t>
      </w:r>
      <w:r w:rsidR="00AF4358" w:rsidRPr="001F1596">
        <w:rPr>
          <w:rFonts w:ascii="Arial" w:hAnsi="Arial"/>
        </w:rPr>
        <w:t>vaccino</w:t>
      </w:r>
      <w:r w:rsidRPr="001F1596">
        <w:rPr>
          <w:rFonts w:ascii="Arial" w:hAnsi="Arial"/>
        </w:rPr>
        <w:t>, è proprio quest</w:t>
      </w:r>
      <w:r w:rsidR="00800194" w:rsidRPr="001F1596">
        <w:rPr>
          <w:rFonts w:ascii="Arial" w:hAnsi="Arial"/>
        </w:rPr>
        <w:t>o che rende la nostra attività stimolante</w:t>
      </w:r>
      <w:r w:rsidRPr="001F1596">
        <w:rPr>
          <w:rFonts w:ascii="Arial" w:hAnsi="Arial"/>
        </w:rPr>
        <w:t xml:space="preserve">. </w:t>
      </w:r>
      <w:proofErr w:type="spellStart"/>
      <w:r w:rsidR="0075212B" w:rsidRPr="001F1596">
        <w:rPr>
          <w:rFonts w:ascii="Arial" w:hAnsi="Arial"/>
        </w:rPr>
        <w:t>Perchè</w:t>
      </w:r>
      <w:proofErr w:type="spellEnd"/>
      <w:r w:rsidR="00800194" w:rsidRPr="001F1596">
        <w:rPr>
          <w:rFonts w:ascii="Arial" w:hAnsi="Arial"/>
        </w:rPr>
        <w:t xml:space="preserve">, </w:t>
      </w:r>
      <w:r w:rsidRPr="001F1596">
        <w:rPr>
          <w:rFonts w:ascii="Arial" w:hAnsi="Arial"/>
        </w:rPr>
        <w:t xml:space="preserve">come ho detto prima, il gusto è </w:t>
      </w:r>
      <w:r w:rsidR="0075212B" w:rsidRPr="001F1596">
        <w:rPr>
          <w:rFonts w:ascii="Arial" w:hAnsi="Arial"/>
        </w:rPr>
        <w:t>un’</w:t>
      </w:r>
      <w:r w:rsidRPr="001F1596">
        <w:rPr>
          <w:rFonts w:ascii="Arial" w:hAnsi="Arial"/>
        </w:rPr>
        <w:t>evoluzione"</w:t>
      </w:r>
      <w:r w:rsidR="00D30C1C" w:rsidRPr="001F1596">
        <w:rPr>
          <w:rFonts w:ascii="Arial" w:hAnsi="Arial"/>
        </w:rPr>
        <w:t>.</w:t>
      </w:r>
    </w:p>
    <w:p w14:paraId="06FDE270" w14:textId="54E4A6F2" w:rsidR="00214C51" w:rsidRPr="001F1596" w:rsidRDefault="00214C51" w:rsidP="001F1596">
      <w:pPr>
        <w:jc w:val="both"/>
        <w:rPr>
          <w:rFonts w:ascii="Arial" w:hAnsi="Arial"/>
        </w:rPr>
      </w:pPr>
    </w:p>
    <w:p w14:paraId="11B5967F" w14:textId="00F7D7AD" w:rsidR="006050CE" w:rsidRPr="001F1596" w:rsidRDefault="006050CE" w:rsidP="001F1596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</w:rPr>
      </w:pPr>
      <w:r w:rsidRPr="001F1596">
        <w:rPr>
          <w:rStyle w:val="normaltextrun"/>
          <w:rFonts w:ascii="Arial" w:hAnsi="Arial" w:cs="Arial"/>
        </w:rPr>
        <w:t>-Fine-</w:t>
      </w:r>
    </w:p>
    <w:p w14:paraId="1363EAFD" w14:textId="77777777" w:rsidR="001F1596" w:rsidRDefault="001F1596" w:rsidP="001F159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20"/>
          <w:szCs w:val="20"/>
        </w:rPr>
      </w:pPr>
    </w:p>
    <w:p w14:paraId="75FDAA3D" w14:textId="54BDE0BF" w:rsidR="001F1596" w:rsidRPr="001F1596" w:rsidRDefault="001F1596" w:rsidP="001F1596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b/>
          <w:bCs/>
          <w:sz w:val="20"/>
          <w:szCs w:val="20"/>
        </w:rPr>
      </w:pPr>
      <w:r w:rsidRPr="001F1596">
        <w:rPr>
          <w:rStyle w:val="normaltextrun"/>
          <w:rFonts w:ascii="Arial" w:hAnsi="Arial" w:cs="Arial"/>
          <w:b/>
          <w:bCs/>
          <w:sz w:val="20"/>
          <w:szCs w:val="20"/>
        </w:rPr>
        <w:t>Informazioni su Aiways</w:t>
      </w:r>
    </w:p>
    <w:p w14:paraId="1F78EE62" w14:textId="77777777" w:rsidR="001F1596" w:rsidRPr="00071226" w:rsidRDefault="001F1596" w:rsidP="001F1596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</w:p>
    <w:p w14:paraId="7D5DE1C4" w14:textId="77777777" w:rsidR="001F1596" w:rsidRPr="00071226" w:rsidRDefault="001F1596" w:rsidP="001F1596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071226">
        <w:rPr>
          <w:rFonts w:ascii="Arial" w:hAnsi="Arial" w:cs="Arial"/>
          <w:sz w:val="20"/>
          <w:szCs w:val="20"/>
        </w:rPr>
        <w:t xml:space="preserve">Fondata nel 2017, Aiways è un fornitore di mobilità personale con sede a Shanghai e sede europea a Monaco di Baviera, in Germania. È stata la prima startup cinese a introdurre un veicolo elettrico sul mercato europeo con il lancio dell’U5 nel 2020, un SUV elettrico a batteria caratterizzato da autonomia, stile e qualità eccezionali. Aiways prosegue rapidamente la sua espansione in Europa e oltre: i suoi veicoli possono ora essere ordinati in Germania, Paesi Bassi, Belgio, Danimarca, Francia, Italia, Svizzera, Spagna, Portogallo, Svezia e Israele, con previsione di espansione in altri mercati. Il modello U5 è prodotto presso l'innovativo stabilimento Aiways di </w:t>
      </w:r>
      <w:proofErr w:type="spellStart"/>
      <w:r w:rsidRPr="00071226">
        <w:rPr>
          <w:rFonts w:ascii="Arial" w:hAnsi="Arial" w:cs="Arial"/>
          <w:sz w:val="20"/>
          <w:szCs w:val="20"/>
        </w:rPr>
        <w:t>Shangrao</w:t>
      </w:r>
      <w:proofErr w:type="spellEnd"/>
      <w:r w:rsidRPr="00071226">
        <w:rPr>
          <w:rFonts w:ascii="Arial" w:hAnsi="Arial" w:cs="Arial"/>
          <w:sz w:val="20"/>
          <w:szCs w:val="20"/>
        </w:rPr>
        <w:t>, uno dei più moderni impianti di produzione di automobili in Cina. I processi controllati dall'IT con alti parametri di qualità seguono gli standard di Industria 4.0. Con una capacità di produzione iniziale di 150.000 unità all'anno, Aiways è in grado di aumentare questo numero fino a 300.000 unità in caso di crescita della domanda globale di veicoli elettrici. Il prossimo modello di Aiways ad essere commercializzato in Europa sarà il SUV-coupé elettrico U6. Aerodinamica migliore del segmento, tecnologia intelligente e design sportivo: il SUV-coupé U6 è un anticipo dell’emozionante futuro che attende il marchio Aiways.</w:t>
      </w:r>
    </w:p>
    <w:p w14:paraId="15AB16F0" w14:textId="77777777" w:rsidR="001F1596" w:rsidRPr="007703A6" w:rsidRDefault="001F1596" w:rsidP="001F159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Cs/>
        </w:rPr>
      </w:pPr>
    </w:p>
    <w:p w14:paraId="5F9BBD0B" w14:textId="77777777" w:rsidR="001F1596" w:rsidRPr="001F1596" w:rsidRDefault="001F1596" w:rsidP="001F1596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b/>
          <w:bCs/>
          <w:sz w:val="20"/>
          <w:szCs w:val="20"/>
        </w:rPr>
      </w:pPr>
      <w:r w:rsidRPr="001F1596">
        <w:rPr>
          <w:rStyle w:val="normaltextrun"/>
          <w:rFonts w:ascii="Arial" w:hAnsi="Arial" w:cs="Arial"/>
          <w:b/>
          <w:bCs/>
          <w:sz w:val="20"/>
          <w:szCs w:val="20"/>
        </w:rPr>
        <w:t>Informazioni per i media</w:t>
      </w:r>
    </w:p>
    <w:p w14:paraId="52799DC8" w14:textId="77777777" w:rsidR="001F1596" w:rsidRDefault="001F1596" w:rsidP="001F159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color w:val="000000"/>
          <w:sz w:val="20"/>
          <w:szCs w:val="20"/>
        </w:rPr>
      </w:pPr>
      <w:r w:rsidRPr="001F1596">
        <w:rPr>
          <w:rStyle w:val="normaltextrun"/>
          <w:rFonts w:ascii="Arial" w:hAnsi="Arial" w:cs="Arial"/>
          <w:color w:val="000000"/>
          <w:sz w:val="20"/>
          <w:szCs w:val="20"/>
        </w:rPr>
        <w:t xml:space="preserve">Tutti i comunicati stampa e i kit stampa Aiways, insieme ad un’ampia selezione di fotografie e video ad alta risoluzione scaricabili, sono disponibili sul sito web per i media: </w:t>
      </w:r>
      <w:hyperlink r:id="rId11" w:history="1">
        <w:r w:rsidRPr="001F1596">
          <w:rPr>
            <w:rStyle w:val="Collegamentoipertestuale"/>
            <w:rFonts w:ascii="Arial" w:hAnsi="Arial" w:cs="Arial"/>
            <w:sz w:val="20"/>
            <w:szCs w:val="20"/>
          </w:rPr>
          <w:t>http://media.ai-ways.eu/</w:t>
        </w:r>
      </w:hyperlink>
      <w:r w:rsidRPr="001F1596">
        <w:rPr>
          <w:rStyle w:val="normaltextrun"/>
          <w:rFonts w:ascii="Arial" w:hAnsi="Arial" w:cs="Arial"/>
          <w:color w:val="000000"/>
          <w:sz w:val="20"/>
          <w:szCs w:val="20"/>
        </w:rPr>
        <w:t>.</w:t>
      </w:r>
    </w:p>
    <w:p w14:paraId="0627BBCF" w14:textId="77777777" w:rsidR="001F1596" w:rsidRDefault="001F1596" w:rsidP="001F159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color w:val="000000"/>
          <w:sz w:val="20"/>
          <w:szCs w:val="20"/>
        </w:rPr>
      </w:pPr>
    </w:p>
    <w:p w14:paraId="62E25ECA" w14:textId="77777777" w:rsidR="001F1596" w:rsidRDefault="001F1596" w:rsidP="001F1596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b/>
          <w:bCs/>
          <w:sz w:val="20"/>
          <w:szCs w:val="20"/>
        </w:rPr>
      </w:pPr>
      <w:r w:rsidRPr="001F1596">
        <w:rPr>
          <w:rFonts w:ascii="Arial" w:hAnsi="Arial" w:cs="Arial"/>
          <w:b/>
          <w:bCs/>
          <w:sz w:val="20"/>
          <w:szCs w:val="20"/>
        </w:rPr>
        <w:t>Per gli altri incontri “</w:t>
      </w:r>
      <w:proofErr w:type="spellStart"/>
      <w:r w:rsidRPr="001F1596">
        <w:rPr>
          <w:rFonts w:ascii="Arial" w:hAnsi="Arial" w:cs="Arial"/>
          <w:b/>
          <w:bCs/>
          <w:sz w:val="20"/>
          <w:szCs w:val="20"/>
        </w:rPr>
        <w:t>What's</w:t>
      </w:r>
      <w:proofErr w:type="spellEnd"/>
      <w:r w:rsidRPr="001F1596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1F1596">
        <w:rPr>
          <w:rFonts w:ascii="Arial" w:hAnsi="Arial" w:cs="Arial"/>
          <w:b/>
          <w:bCs/>
          <w:sz w:val="20"/>
          <w:szCs w:val="20"/>
        </w:rPr>
        <w:t>next</w:t>
      </w:r>
      <w:proofErr w:type="spellEnd"/>
      <w:r w:rsidRPr="001F1596">
        <w:rPr>
          <w:rFonts w:ascii="Arial" w:hAnsi="Arial" w:cs="Arial"/>
          <w:b/>
          <w:bCs/>
          <w:sz w:val="20"/>
          <w:szCs w:val="20"/>
        </w:rPr>
        <w:t>?”</w:t>
      </w:r>
    </w:p>
    <w:p w14:paraId="2637FE9D" w14:textId="215B6106" w:rsidR="001F1596" w:rsidRDefault="001F1596" w:rsidP="001F1596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1F1596">
        <w:rPr>
          <w:rFonts w:ascii="Arial" w:hAnsi="Arial" w:cs="Arial"/>
          <w:sz w:val="20"/>
          <w:szCs w:val="20"/>
        </w:rPr>
        <w:t xml:space="preserve">Comunicati stampa e incontri (in lingua inglese): </w:t>
      </w:r>
      <w:hyperlink r:id="rId12" w:history="1">
        <w:r w:rsidRPr="001F1596">
          <w:rPr>
            <w:rStyle w:val="Collegamentoipertestuale"/>
            <w:rFonts w:ascii="Arial" w:hAnsi="Arial" w:cs="Arial"/>
            <w:sz w:val="20"/>
            <w:szCs w:val="20"/>
          </w:rPr>
          <w:t>https://media.ai-ways.eu/category/news/</w:t>
        </w:r>
      </w:hyperlink>
      <w:r w:rsidRPr="001F1596">
        <w:rPr>
          <w:rFonts w:ascii="Arial" w:hAnsi="Arial" w:cs="Arial"/>
          <w:sz w:val="20"/>
          <w:szCs w:val="20"/>
        </w:rPr>
        <w:t xml:space="preserve"> </w:t>
      </w:r>
    </w:p>
    <w:p w14:paraId="49A5DD66" w14:textId="77777777" w:rsidR="001F1596" w:rsidRPr="001F1596" w:rsidRDefault="001F1596" w:rsidP="001F1596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color w:val="000000"/>
          <w:sz w:val="20"/>
          <w:szCs w:val="20"/>
        </w:rPr>
      </w:pPr>
    </w:p>
    <w:p w14:paraId="4C9D58F0" w14:textId="77777777" w:rsidR="001F1596" w:rsidRDefault="001F1596">
      <w:pPr>
        <w:rPr>
          <w:rStyle w:val="normaltextrun"/>
          <w:rFonts w:ascii="Arial" w:eastAsia="Times New Roman" w:hAnsi="Arial"/>
          <w:b/>
          <w:bCs/>
          <w:sz w:val="20"/>
          <w:szCs w:val="20"/>
          <w:lang w:eastAsia="en-GB"/>
        </w:rPr>
      </w:pPr>
      <w:r>
        <w:rPr>
          <w:rStyle w:val="normaltextrun"/>
          <w:rFonts w:ascii="Arial" w:hAnsi="Arial"/>
          <w:b/>
          <w:bCs/>
          <w:sz w:val="20"/>
          <w:szCs w:val="20"/>
        </w:rPr>
        <w:br w:type="page"/>
      </w:r>
    </w:p>
    <w:p w14:paraId="120FF581" w14:textId="77777777" w:rsidR="001F1596" w:rsidRDefault="001F1596" w:rsidP="001F159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20"/>
          <w:szCs w:val="20"/>
        </w:rPr>
      </w:pPr>
    </w:p>
    <w:p w14:paraId="786C1F3D" w14:textId="77777777" w:rsidR="001F1596" w:rsidRDefault="001F1596" w:rsidP="001F159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20"/>
          <w:szCs w:val="20"/>
        </w:rPr>
      </w:pPr>
    </w:p>
    <w:p w14:paraId="4D2F8E26" w14:textId="094A09F1" w:rsidR="001F1596" w:rsidRPr="001F1596" w:rsidRDefault="001F1596" w:rsidP="001F1596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b/>
          <w:bCs/>
          <w:sz w:val="20"/>
          <w:szCs w:val="20"/>
        </w:rPr>
      </w:pPr>
      <w:r w:rsidRPr="001F1596">
        <w:rPr>
          <w:rStyle w:val="normaltextrun"/>
          <w:rFonts w:ascii="Arial" w:hAnsi="Arial" w:cs="Arial"/>
          <w:b/>
          <w:bCs/>
          <w:sz w:val="20"/>
          <w:szCs w:val="20"/>
        </w:rPr>
        <w:t>Contatti Aiways per i media</w:t>
      </w:r>
    </w:p>
    <w:p w14:paraId="346D1BBA" w14:textId="77777777" w:rsidR="001F1596" w:rsidRPr="001F1596" w:rsidRDefault="001F1596" w:rsidP="001F1596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</w:p>
    <w:p w14:paraId="58CD72D4" w14:textId="77777777" w:rsidR="001F1596" w:rsidRPr="001F1596" w:rsidRDefault="001F1596" w:rsidP="001F1596">
      <w:pPr>
        <w:pStyle w:val="paragraph"/>
        <w:spacing w:before="0" w:beforeAutospacing="0" w:after="0" w:afterAutospacing="0"/>
        <w:textAlignment w:val="baseline"/>
        <w:rPr>
          <w:rStyle w:val="Collegamentoipertestuale"/>
          <w:rFonts w:ascii="Arial" w:hAnsi="Arial" w:cs="Arial"/>
          <w:sz w:val="20"/>
          <w:szCs w:val="20"/>
        </w:rPr>
      </w:pPr>
      <w:r w:rsidRPr="001F1596">
        <w:rPr>
          <w:rStyle w:val="normaltextrun"/>
          <w:rFonts w:ascii="Arial" w:hAnsi="Arial" w:cs="Arial"/>
          <w:sz w:val="20"/>
          <w:szCs w:val="20"/>
        </w:rPr>
        <w:t>Roberto Beltramolli, Comunicazione Corporate Italia</w:t>
      </w:r>
      <w:r w:rsidRPr="001F1596">
        <w:rPr>
          <w:rFonts w:ascii="Arial" w:hAnsi="Arial" w:cs="Arial"/>
          <w:sz w:val="20"/>
          <w:szCs w:val="20"/>
        </w:rPr>
        <w:br/>
      </w:r>
      <w:r w:rsidRPr="001F1596">
        <w:rPr>
          <w:rStyle w:val="normaltextrun"/>
          <w:rFonts w:ascii="Arial" w:hAnsi="Arial" w:cs="Arial"/>
          <w:sz w:val="20"/>
          <w:szCs w:val="20"/>
        </w:rPr>
        <w:t>+39 335 60 68 559</w:t>
      </w:r>
      <w:r w:rsidRPr="001F1596">
        <w:rPr>
          <w:rStyle w:val="normaltextrun"/>
          <w:rFonts w:ascii="Arial" w:hAnsi="Arial" w:cs="Arial"/>
          <w:sz w:val="20"/>
          <w:szCs w:val="20"/>
        </w:rPr>
        <w:br/>
      </w:r>
      <w:hyperlink r:id="rId13" w:history="1">
        <w:r w:rsidRPr="001F1596">
          <w:rPr>
            <w:rStyle w:val="Collegamentoipertestuale"/>
            <w:rFonts w:ascii="Arial" w:hAnsi="Arial" w:cs="Arial"/>
            <w:sz w:val="20"/>
            <w:szCs w:val="20"/>
          </w:rPr>
          <w:t>roberto.beltramolli@anicecommunication.com</w:t>
        </w:r>
      </w:hyperlink>
    </w:p>
    <w:p w14:paraId="5CBB1B10" w14:textId="77777777" w:rsidR="001F1596" w:rsidRPr="001F1596" w:rsidRDefault="001F1596" w:rsidP="001F159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0"/>
          <w:szCs w:val="20"/>
        </w:rPr>
      </w:pPr>
    </w:p>
    <w:p w14:paraId="110A0BCF" w14:textId="77777777" w:rsidR="001F1596" w:rsidRPr="001F1596" w:rsidRDefault="001F1596" w:rsidP="001F1596">
      <w:pPr>
        <w:textAlignment w:val="baseline"/>
        <w:rPr>
          <w:rFonts w:ascii="Arial" w:eastAsia="Times New Roman" w:hAnsi="Arial"/>
          <w:sz w:val="20"/>
          <w:szCs w:val="20"/>
          <w:lang w:val="de-DE"/>
        </w:rPr>
      </w:pPr>
      <w:r w:rsidRPr="001F1596">
        <w:rPr>
          <w:rFonts w:ascii="Arial" w:eastAsia="Times New Roman" w:hAnsi="Arial"/>
          <w:color w:val="000000"/>
          <w:sz w:val="20"/>
          <w:szCs w:val="20"/>
          <w:shd w:val="clear" w:color="auto" w:fill="FFFFFF"/>
          <w:lang w:val="de-DE"/>
        </w:rPr>
        <w:t>Bernd Abel, Aiways Automobile Europe GmbH</w:t>
      </w:r>
      <w:r w:rsidRPr="001F1596">
        <w:rPr>
          <w:rFonts w:ascii="Arial" w:eastAsia="Times New Roman" w:hAnsi="Arial"/>
          <w:color w:val="000000"/>
          <w:sz w:val="20"/>
          <w:szCs w:val="20"/>
          <w:lang w:val="de-DE"/>
        </w:rPr>
        <w:br/>
      </w:r>
      <w:r w:rsidRPr="001F1596">
        <w:rPr>
          <w:rFonts w:ascii="Arial" w:eastAsia="Times New Roman" w:hAnsi="Arial"/>
          <w:color w:val="000000"/>
          <w:sz w:val="20"/>
          <w:szCs w:val="20"/>
          <w:shd w:val="clear" w:color="auto" w:fill="FFFFFF"/>
          <w:lang w:val="de-DE"/>
        </w:rPr>
        <w:t>+49 (0) 89 693135269</w:t>
      </w:r>
      <w:r w:rsidRPr="001F1596">
        <w:rPr>
          <w:rFonts w:ascii="Arial" w:eastAsia="Times New Roman" w:hAnsi="Arial"/>
          <w:color w:val="000000"/>
          <w:sz w:val="20"/>
          <w:szCs w:val="20"/>
          <w:lang w:val="de-DE"/>
        </w:rPr>
        <w:t> </w:t>
      </w:r>
      <w:r w:rsidRPr="001F1596">
        <w:rPr>
          <w:rFonts w:ascii="Arial" w:eastAsia="Times New Roman" w:hAnsi="Arial"/>
          <w:color w:val="000000"/>
          <w:sz w:val="20"/>
          <w:szCs w:val="20"/>
          <w:lang w:val="de-DE"/>
        </w:rPr>
        <w:br/>
      </w:r>
      <w:hyperlink r:id="rId14" w:tgtFrame="_blank" w:history="1">
        <w:r w:rsidRPr="001F1596">
          <w:rPr>
            <w:rFonts w:ascii="Arial" w:eastAsia="Times New Roman" w:hAnsi="Arial"/>
            <w:color w:val="0563C1"/>
            <w:sz w:val="20"/>
            <w:szCs w:val="20"/>
            <w:u w:val="single"/>
            <w:shd w:val="clear" w:color="auto" w:fill="FFFFFF"/>
            <w:lang w:val="de-DE"/>
          </w:rPr>
          <w:t>bernd.abel@ai-ways.com</w:t>
        </w:r>
      </w:hyperlink>
    </w:p>
    <w:p w14:paraId="62E57DF5" w14:textId="274AA737" w:rsidR="00214C51" w:rsidRPr="001F1596" w:rsidRDefault="00214C51" w:rsidP="001F1596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</w:p>
    <w:sectPr w:rsidR="00214C51" w:rsidRPr="001F1596" w:rsidSect="00C65BBE">
      <w:headerReference w:type="default" r:id="rId15"/>
      <w:footerReference w:type="default" r:id="rId16"/>
      <w:pgSz w:w="11900" w:h="16840"/>
      <w:pgMar w:top="1417" w:right="1417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87E61" w14:textId="77777777" w:rsidR="00514A1F" w:rsidRDefault="00514A1F" w:rsidP="00372CF6">
      <w:r>
        <w:separator/>
      </w:r>
    </w:p>
  </w:endnote>
  <w:endnote w:type="continuationSeparator" w:id="0">
    <w:p w14:paraId="4EEDFE87" w14:textId="77777777" w:rsidR="00514A1F" w:rsidRDefault="00514A1F" w:rsidP="00372CF6">
      <w:r>
        <w:continuationSeparator/>
      </w:r>
    </w:p>
  </w:endnote>
  <w:endnote w:type="continuationNotice" w:id="1">
    <w:p w14:paraId="11AF5DB2" w14:textId="77777777" w:rsidR="00514A1F" w:rsidRDefault="00514A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0DFF2" w14:textId="3AA3F379" w:rsidR="00874213" w:rsidRPr="00874213" w:rsidRDefault="00874213" w:rsidP="00874213">
    <w:pPr>
      <w:pStyle w:val="Pidipagina"/>
      <w:ind w:right="360"/>
      <w:rPr>
        <w:rFonts w:asciiTheme="minorHAnsi" w:hAnsiTheme="minorHAnsi" w:cstheme="minorHAnsi"/>
      </w:rPr>
    </w:pPr>
    <w:r>
      <w:rPr>
        <w:rFonts w:asciiTheme="minorHAnsi" w:hAnsiTheme="minorHAnsi" w:cstheme="minorHAnsi"/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06BC0149" wp14:editId="758A1419">
              <wp:simplePos x="0" y="0"/>
              <wp:positionH relativeFrom="margin">
                <wp:align>center</wp:align>
              </wp:positionH>
              <wp:positionV relativeFrom="paragraph">
                <wp:posOffset>155526</wp:posOffset>
              </wp:positionV>
              <wp:extent cx="2637692" cy="323557"/>
              <wp:effectExtent l="0" t="0" r="0" b="635"/>
              <wp:wrapNone/>
              <wp:docPr id="3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37692" cy="32355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5275131" w14:textId="77777777" w:rsidR="00874213" w:rsidRPr="009D2167" w:rsidRDefault="006E4DE6" w:rsidP="00874213">
                          <w:pPr>
                            <w:jc w:val="center"/>
                            <w:rPr>
                              <w:rFonts w:asciiTheme="minorHAnsi" w:hAnsiTheme="minorHAnsi" w:cstheme="minorHAnsi"/>
                              <w:sz w:val="22"/>
                              <w:szCs w:val="22"/>
                              <w:lang w:eastAsia="zh-CN"/>
                            </w:rPr>
                          </w:pPr>
                          <w:hyperlink r:id="rId1" w:history="1">
                            <w:r w:rsidR="0005698D">
                              <w:rPr>
                                <w:rStyle w:val="Collegamentoipertestuale"/>
                                <w:rFonts w:asciiTheme="minorHAnsi" w:hAnsiTheme="minorHAnsi" w:cstheme="minorHAnsi"/>
                                <w:sz w:val="22"/>
                              </w:rPr>
                              <w:t>https://media.ai-ways.eu/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6BC0149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12.25pt;width:207.7pt;height:25.5pt;z-index:251658241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8FhGAIAACwEAAAOAAAAZHJzL2Uyb0RvYy54bWysU8lu2zAQvRfoPxC817LlLREsB24CFwWM&#10;JIBT5ExTpCWA4rAkbcn9+g4peUHaU9ELNcMZzfLe4+KhrRU5Cusq0DkdDYaUCM2hqPQ+pz/e1l/u&#10;KHGe6YIp0CKnJ+How/Lzp0VjMpFCCaoQlmAR7bLG5LT03mRJ4ngpauYGYITGoARbM4+u3SeFZQ1W&#10;r1WSDoezpAFbGAtcOIe3T12QLmN9KQX3L1I64YnKKc7m42njuQtnslywbG+ZKSvej8H+YYqaVRqb&#10;Xko9Mc/IwVZ/lKorbsGB9AMOdQJSVlzEHXCb0fDDNtuSGRF3QXCcucDk/l9Z/nzcmldLfPsVWiQw&#10;ANIYlzm8DPu00tbhi5MSjCOEpwtsovWE42U6G89n9yklHGPjdDydzkOZ5Pq3sc5/E1CTYOTUIi0R&#10;LXbcON+lnlNCMw3rSqlIjdKkyelsPB3GHy4RLK409rjOGizf7tp+gR0UJ9zLQke5M3xdYfMNc/6V&#10;WeQYV0Hd+hc8pAJsAr1FSQn219/uQz5Cj1FKGtRMTt3PA7OCEvVdIyn3o8kkiCw6k+k8RcfeRna3&#10;EX2oHwFlOcIXYng0Q75XZ1NaqN9R3qvQFUNMc+ydU382H32nZHweXKxWMQllZZjf6K3hoXSAM0D7&#10;1r4za3r8PTL3DGd1sewDDV1uR8Tq4EFWkaMAcIdqjztKMrLcP5+g+Vs/Zl0f+fI3AAAA//8DAFBL&#10;AwQUAAYACAAAACEAWVazL94AAAAGAQAADwAAAGRycy9kb3ducmV2LnhtbEyPQUvDQBSE74L/YXmC&#10;N7tpSLTEbEoJFEH00NqLt5fsaxLcfRuz2zb6611PehxmmPmmXM/WiDNNfnCsYLlIQBC3Tg/cKTi8&#10;be9WIHxA1mgck4Iv8rCurq9KLLS78I7O+9CJWMK+QAV9CGMhpW97sugXbiSO3tFNFkOUUyf1hJdY&#10;bo1Mk+ReWhw4LvQ4Ut1T+7E/WQXP9fYVd01qV9+mfno5bsbPw3uu1O3NvHkEEWgOf2H4xY/oUEWm&#10;xp1Ye2EUxCNBQZrlIKKbLfMMRKPgIc9BVqX8j1/9AAAA//8DAFBLAQItABQABgAIAAAAIQC2gziS&#10;/gAAAOEBAAATAAAAAAAAAAAAAAAAAAAAAABbQ29udGVudF9UeXBlc10ueG1sUEsBAi0AFAAGAAgA&#10;AAAhADj9If/WAAAAlAEAAAsAAAAAAAAAAAAAAAAALwEAAF9yZWxzLy5yZWxzUEsBAi0AFAAGAAgA&#10;AAAhAKVbwWEYAgAALAQAAA4AAAAAAAAAAAAAAAAALgIAAGRycy9lMm9Eb2MueG1sUEsBAi0AFAAG&#10;AAgAAAAhAFlWsy/eAAAABgEAAA8AAAAAAAAAAAAAAAAAcgQAAGRycy9kb3ducmV2LnhtbFBLBQYA&#10;AAAABAAEAPMAAAB9BQAAAAA=&#10;" filled="f" stroked="f" strokeweight=".5pt">
              <v:textbox>
                <w:txbxContent>
                  <w:p w14:paraId="25275131" w14:textId="77777777" w:rsidR="00874213" w:rsidRPr="009D2167" w:rsidRDefault="001F1596" w:rsidP="00874213">
                    <w:pPr>
                      <w:jc w:val="center"/>
                      <w:rPr>
                        <w:rFonts w:asciiTheme="minorHAnsi" w:hAnsiTheme="minorHAnsi" w:cstheme="minorHAnsi"/>
                        <w:sz w:val="22"/>
                        <w:szCs w:val="22"/>
                        <w:lang w:eastAsia="zh-CN"/>
                      </w:rPr>
                    </w:pPr>
                    <w:hyperlink r:id="rId2" w:history="1">
                      <w:r w:rsidR="0005698D">
                        <w:rPr>
                          <w:rStyle w:val="Collegamentoipertestuale"/>
                          <w:rFonts w:asciiTheme="minorHAnsi" w:hAnsiTheme="minorHAnsi" w:cstheme="minorHAnsi"/>
                          <w:sz w:val="22"/>
                        </w:rPr>
                        <w:t>https://media.ai-ways.eu/</w:t>
                      </w:r>
                    </w:hyperlink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Theme="minorHAnsi" w:hAnsiTheme="minorHAnsi" w:cstheme="minorHAnsi"/>
      </w:rPr>
      <w:t>2022-05-11</w:t>
    </w:r>
    <w:r>
      <w:ptab w:relativeTo="margin" w:alignment="center" w:leader="none"/>
    </w:r>
    <w:r>
      <w:rPr>
        <w:rFonts w:asciiTheme="minorHAnsi" w:hAnsiTheme="minorHAnsi" w:cstheme="minorHAnsi"/>
      </w:rPr>
      <w:t xml:space="preserve">                                                                                          </w:t>
    </w:r>
  </w:p>
  <w:p w14:paraId="78F74361" w14:textId="77777777" w:rsidR="00372CF6" w:rsidRDefault="00372CF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94BB01" w14:textId="77777777" w:rsidR="00514A1F" w:rsidRDefault="00514A1F" w:rsidP="00372CF6">
      <w:r>
        <w:separator/>
      </w:r>
    </w:p>
  </w:footnote>
  <w:footnote w:type="continuationSeparator" w:id="0">
    <w:p w14:paraId="51E86C75" w14:textId="77777777" w:rsidR="00514A1F" w:rsidRDefault="00514A1F" w:rsidP="00372CF6">
      <w:r>
        <w:continuationSeparator/>
      </w:r>
    </w:p>
  </w:footnote>
  <w:footnote w:type="continuationNotice" w:id="1">
    <w:p w14:paraId="7549CC38" w14:textId="77777777" w:rsidR="00514A1F" w:rsidRDefault="00514A1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DE70B" w14:textId="64178F3F" w:rsidR="00372CF6" w:rsidRDefault="00372CF6">
    <w:pPr>
      <w:pStyle w:val="Intestazion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6DF589F" wp14:editId="7157CBD0">
          <wp:simplePos x="0" y="0"/>
          <wp:positionH relativeFrom="margin">
            <wp:posOffset>0</wp:posOffset>
          </wp:positionH>
          <wp:positionV relativeFrom="topMargin">
            <wp:posOffset>449580</wp:posOffset>
          </wp:positionV>
          <wp:extent cx="607695" cy="366395"/>
          <wp:effectExtent l="0" t="0" r="1905" b="0"/>
          <wp:wrapNone/>
          <wp:docPr id="5" name="图片 4" descr="爱驰最终组合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爱驰最终组合LOGO.png"/>
                  <pic:cNvPicPr>
                    <a:picLocks noChangeAspect="1"/>
                  </pic:cNvPicPr>
                </pic:nvPicPr>
                <pic:blipFill>
                  <a:blip r:embed="rId1"/>
                  <a:srcRect t="-1" b="-387"/>
                  <a:stretch>
                    <a:fillRect/>
                  </a:stretch>
                </pic:blipFill>
                <pic:spPr>
                  <a:xfrm>
                    <a:off x="0" y="0"/>
                    <a:ext cx="607695" cy="366395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083"/>
    <w:multiLevelType w:val="hybridMultilevel"/>
    <w:tmpl w:val="4212064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514D97"/>
    <w:multiLevelType w:val="hybridMultilevel"/>
    <w:tmpl w:val="4D08808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C50E57"/>
    <w:multiLevelType w:val="hybridMultilevel"/>
    <w:tmpl w:val="B02ABB3E"/>
    <w:lvl w:ilvl="0" w:tplc="C40ECC64">
      <w:start w:val="5"/>
      <w:numFmt w:val="bullet"/>
      <w:lvlText w:val="-"/>
      <w:lvlJc w:val="left"/>
      <w:pPr>
        <w:ind w:left="720" w:hanging="360"/>
      </w:pPr>
      <w:rPr>
        <w:rFonts w:ascii="Helvetica" w:eastAsiaTheme="minorHAnsi" w:hAnsi="Helvetica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7D7CE8"/>
    <w:multiLevelType w:val="hybridMultilevel"/>
    <w:tmpl w:val="65B2E43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70554BA3"/>
    <w:multiLevelType w:val="hybridMultilevel"/>
    <w:tmpl w:val="E7FC5B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AB202E"/>
    <w:multiLevelType w:val="hybridMultilevel"/>
    <w:tmpl w:val="97FACE62"/>
    <w:lvl w:ilvl="0" w:tplc="5016BE7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5129107">
    <w:abstractNumId w:val="1"/>
  </w:num>
  <w:num w:numId="2" w16cid:durableId="1510753522">
    <w:abstractNumId w:val="4"/>
  </w:num>
  <w:num w:numId="3" w16cid:durableId="1283803454">
    <w:abstractNumId w:val="0"/>
  </w:num>
  <w:num w:numId="4" w16cid:durableId="1182665628">
    <w:abstractNumId w:val="2"/>
  </w:num>
  <w:num w:numId="5" w16cid:durableId="174468027">
    <w:abstractNumId w:val="3"/>
  </w:num>
  <w:num w:numId="6" w16cid:durableId="1095123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M0MbA0NTM3MjAwNzVV0lEKTi0uzszPAykwqgUABPeYKywAAAA="/>
  </w:docVars>
  <w:rsids>
    <w:rsidRoot w:val="00102EBE"/>
    <w:rsid w:val="00000738"/>
    <w:rsid w:val="00004694"/>
    <w:rsid w:val="000122C3"/>
    <w:rsid w:val="0001491F"/>
    <w:rsid w:val="00031989"/>
    <w:rsid w:val="00045DC1"/>
    <w:rsid w:val="00052D99"/>
    <w:rsid w:val="0005698D"/>
    <w:rsid w:val="00057393"/>
    <w:rsid w:val="00062A18"/>
    <w:rsid w:val="00062AB7"/>
    <w:rsid w:val="00062FE8"/>
    <w:rsid w:val="000636F7"/>
    <w:rsid w:val="00093279"/>
    <w:rsid w:val="000A2FF2"/>
    <w:rsid w:val="000C1BC4"/>
    <w:rsid w:val="000D2746"/>
    <w:rsid w:val="000D7351"/>
    <w:rsid w:val="000E152A"/>
    <w:rsid w:val="000F4F0C"/>
    <w:rsid w:val="000F7A8E"/>
    <w:rsid w:val="001009B4"/>
    <w:rsid w:val="00102EBE"/>
    <w:rsid w:val="00104C19"/>
    <w:rsid w:val="0010618A"/>
    <w:rsid w:val="0011195A"/>
    <w:rsid w:val="00114CD7"/>
    <w:rsid w:val="001379D1"/>
    <w:rsid w:val="00146E62"/>
    <w:rsid w:val="001511C3"/>
    <w:rsid w:val="00175DE8"/>
    <w:rsid w:val="00180EB4"/>
    <w:rsid w:val="001811AB"/>
    <w:rsid w:val="00193108"/>
    <w:rsid w:val="001940C9"/>
    <w:rsid w:val="001B40E6"/>
    <w:rsid w:val="001D13E4"/>
    <w:rsid w:val="001D2DBB"/>
    <w:rsid w:val="001D46E4"/>
    <w:rsid w:val="001D5134"/>
    <w:rsid w:val="001D72BD"/>
    <w:rsid w:val="001F1596"/>
    <w:rsid w:val="001F462A"/>
    <w:rsid w:val="00214C51"/>
    <w:rsid w:val="00214FEE"/>
    <w:rsid w:val="00215F4D"/>
    <w:rsid w:val="0021604A"/>
    <w:rsid w:val="00224C78"/>
    <w:rsid w:val="00230C1D"/>
    <w:rsid w:val="002335A6"/>
    <w:rsid w:val="002401CD"/>
    <w:rsid w:val="00243261"/>
    <w:rsid w:val="002457FF"/>
    <w:rsid w:val="002477E0"/>
    <w:rsid w:val="00263B8D"/>
    <w:rsid w:val="00273851"/>
    <w:rsid w:val="00274772"/>
    <w:rsid w:val="00287428"/>
    <w:rsid w:val="00296C71"/>
    <w:rsid w:val="002A0CD7"/>
    <w:rsid w:val="002A2C5D"/>
    <w:rsid w:val="002B70F4"/>
    <w:rsid w:val="002C11A2"/>
    <w:rsid w:val="002D1E9C"/>
    <w:rsid w:val="002D5BDD"/>
    <w:rsid w:val="002D63E5"/>
    <w:rsid w:val="002E031E"/>
    <w:rsid w:val="002E19C0"/>
    <w:rsid w:val="002E4878"/>
    <w:rsid w:val="002E5F37"/>
    <w:rsid w:val="0030044F"/>
    <w:rsid w:val="0030761C"/>
    <w:rsid w:val="00314A54"/>
    <w:rsid w:val="00315BBB"/>
    <w:rsid w:val="00316B53"/>
    <w:rsid w:val="003263BC"/>
    <w:rsid w:val="00326691"/>
    <w:rsid w:val="0033644A"/>
    <w:rsid w:val="003370D9"/>
    <w:rsid w:val="0036330B"/>
    <w:rsid w:val="00372108"/>
    <w:rsid w:val="0037232C"/>
    <w:rsid w:val="00372CF6"/>
    <w:rsid w:val="00373F51"/>
    <w:rsid w:val="00376793"/>
    <w:rsid w:val="003772A7"/>
    <w:rsid w:val="00382DE1"/>
    <w:rsid w:val="00397D6D"/>
    <w:rsid w:val="003A317E"/>
    <w:rsid w:val="003A464E"/>
    <w:rsid w:val="003A55B8"/>
    <w:rsid w:val="003A76C5"/>
    <w:rsid w:val="003B2200"/>
    <w:rsid w:val="003B31C9"/>
    <w:rsid w:val="003B700C"/>
    <w:rsid w:val="003B7891"/>
    <w:rsid w:val="003C27D0"/>
    <w:rsid w:val="003C48D8"/>
    <w:rsid w:val="003C59A3"/>
    <w:rsid w:val="003D74A1"/>
    <w:rsid w:val="003E5D6D"/>
    <w:rsid w:val="003E72A3"/>
    <w:rsid w:val="003F26BB"/>
    <w:rsid w:val="003F6FF0"/>
    <w:rsid w:val="0040359D"/>
    <w:rsid w:val="00404F11"/>
    <w:rsid w:val="00407D95"/>
    <w:rsid w:val="00415CFB"/>
    <w:rsid w:val="0043089C"/>
    <w:rsid w:val="004353E2"/>
    <w:rsid w:val="00443C72"/>
    <w:rsid w:val="0045030B"/>
    <w:rsid w:val="00450792"/>
    <w:rsid w:val="00452D57"/>
    <w:rsid w:val="00467E32"/>
    <w:rsid w:val="00477E6F"/>
    <w:rsid w:val="004A29EA"/>
    <w:rsid w:val="004B2627"/>
    <w:rsid w:val="004B29CE"/>
    <w:rsid w:val="004D1C9F"/>
    <w:rsid w:val="004D7140"/>
    <w:rsid w:val="004E0A8E"/>
    <w:rsid w:val="004E718E"/>
    <w:rsid w:val="00510285"/>
    <w:rsid w:val="00512927"/>
    <w:rsid w:val="00513FBA"/>
    <w:rsid w:val="00514A1F"/>
    <w:rsid w:val="00517F15"/>
    <w:rsid w:val="00520039"/>
    <w:rsid w:val="00525017"/>
    <w:rsid w:val="0053580C"/>
    <w:rsid w:val="00535CB9"/>
    <w:rsid w:val="005463C5"/>
    <w:rsid w:val="00547302"/>
    <w:rsid w:val="005621F7"/>
    <w:rsid w:val="00562EE5"/>
    <w:rsid w:val="0056491C"/>
    <w:rsid w:val="00582751"/>
    <w:rsid w:val="00591AA3"/>
    <w:rsid w:val="005A0304"/>
    <w:rsid w:val="005A0825"/>
    <w:rsid w:val="005A0E5D"/>
    <w:rsid w:val="005A4313"/>
    <w:rsid w:val="005C40EC"/>
    <w:rsid w:val="005C506D"/>
    <w:rsid w:val="005C6349"/>
    <w:rsid w:val="005E1821"/>
    <w:rsid w:val="005F4458"/>
    <w:rsid w:val="005F6BCE"/>
    <w:rsid w:val="006050CE"/>
    <w:rsid w:val="006077BE"/>
    <w:rsid w:val="00610E14"/>
    <w:rsid w:val="006124D2"/>
    <w:rsid w:val="00613896"/>
    <w:rsid w:val="006205A0"/>
    <w:rsid w:val="00623EB1"/>
    <w:rsid w:val="00625B31"/>
    <w:rsid w:val="006470AA"/>
    <w:rsid w:val="00657292"/>
    <w:rsid w:val="00662046"/>
    <w:rsid w:val="00667A04"/>
    <w:rsid w:val="0067134B"/>
    <w:rsid w:val="00672803"/>
    <w:rsid w:val="00675352"/>
    <w:rsid w:val="00683EBF"/>
    <w:rsid w:val="00685FCE"/>
    <w:rsid w:val="00694581"/>
    <w:rsid w:val="006A0158"/>
    <w:rsid w:val="006A3604"/>
    <w:rsid w:val="006B77DB"/>
    <w:rsid w:val="006C174E"/>
    <w:rsid w:val="006C3B2C"/>
    <w:rsid w:val="006C5183"/>
    <w:rsid w:val="006C724B"/>
    <w:rsid w:val="006D521B"/>
    <w:rsid w:val="006D5336"/>
    <w:rsid w:val="006E4107"/>
    <w:rsid w:val="006E4DE6"/>
    <w:rsid w:val="006F73C8"/>
    <w:rsid w:val="007024E0"/>
    <w:rsid w:val="00706DBF"/>
    <w:rsid w:val="007072C1"/>
    <w:rsid w:val="0072454B"/>
    <w:rsid w:val="00724B73"/>
    <w:rsid w:val="00730186"/>
    <w:rsid w:val="0073412B"/>
    <w:rsid w:val="0075212B"/>
    <w:rsid w:val="007576D2"/>
    <w:rsid w:val="007618D5"/>
    <w:rsid w:val="00761953"/>
    <w:rsid w:val="007734AF"/>
    <w:rsid w:val="007843D7"/>
    <w:rsid w:val="00785CE6"/>
    <w:rsid w:val="00790779"/>
    <w:rsid w:val="007946BC"/>
    <w:rsid w:val="007A158D"/>
    <w:rsid w:val="007B4F89"/>
    <w:rsid w:val="007B51D2"/>
    <w:rsid w:val="007C0116"/>
    <w:rsid w:val="007C5E9F"/>
    <w:rsid w:val="007D789F"/>
    <w:rsid w:val="007E2AA3"/>
    <w:rsid w:val="007F1748"/>
    <w:rsid w:val="007F1E20"/>
    <w:rsid w:val="007F3914"/>
    <w:rsid w:val="00800194"/>
    <w:rsid w:val="008022E0"/>
    <w:rsid w:val="00806FD6"/>
    <w:rsid w:val="00813247"/>
    <w:rsid w:val="00826CD2"/>
    <w:rsid w:val="00827557"/>
    <w:rsid w:val="00845C83"/>
    <w:rsid w:val="00871DFE"/>
    <w:rsid w:val="00874213"/>
    <w:rsid w:val="0088220B"/>
    <w:rsid w:val="008826F0"/>
    <w:rsid w:val="008837E8"/>
    <w:rsid w:val="008903EC"/>
    <w:rsid w:val="008905E3"/>
    <w:rsid w:val="008A2ECC"/>
    <w:rsid w:val="008B58E5"/>
    <w:rsid w:val="008C08D5"/>
    <w:rsid w:val="008C30B2"/>
    <w:rsid w:val="008C542F"/>
    <w:rsid w:val="008E4FD1"/>
    <w:rsid w:val="008F0B75"/>
    <w:rsid w:val="008F3B11"/>
    <w:rsid w:val="0090019B"/>
    <w:rsid w:val="009027AF"/>
    <w:rsid w:val="0090380C"/>
    <w:rsid w:val="00905E61"/>
    <w:rsid w:val="00910292"/>
    <w:rsid w:val="0091234E"/>
    <w:rsid w:val="00914E49"/>
    <w:rsid w:val="00915454"/>
    <w:rsid w:val="00915D61"/>
    <w:rsid w:val="0092145A"/>
    <w:rsid w:val="00943C1E"/>
    <w:rsid w:val="00945D57"/>
    <w:rsid w:val="00962462"/>
    <w:rsid w:val="00970692"/>
    <w:rsid w:val="009752F8"/>
    <w:rsid w:val="0098351B"/>
    <w:rsid w:val="009835B3"/>
    <w:rsid w:val="0098431F"/>
    <w:rsid w:val="009906DE"/>
    <w:rsid w:val="00995018"/>
    <w:rsid w:val="00995808"/>
    <w:rsid w:val="00996AE0"/>
    <w:rsid w:val="00997012"/>
    <w:rsid w:val="009A223A"/>
    <w:rsid w:val="009A76F9"/>
    <w:rsid w:val="009B7474"/>
    <w:rsid w:val="009C228C"/>
    <w:rsid w:val="009C6106"/>
    <w:rsid w:val="009C72B9"/>
    <w:rsid w:val="009D2167"/>
    <w:rsid w:val="009D23C5"/>
    <w:rsid w:val="009D5793"/>
    <w:rsid w:val="009E3411"/>
    <w:rsid w:val="009F0C30"/>
    <w:rsid w:val="009F7101"/>
    <w:rsid w:val="00A129BF"/>
    <w:rsid w:val="00A149BB"/>
    <w:rsid w:val="00A3181E"/>
    <w:rsid w:val="00A362F0"/>
    <w:rsid w:val="00A416D1"/>
    <w:rsid w:val="00A503C1"/>
    <w:rsid w:val="00A54946"/>
    <w:rsid w:val="00A6479B"/>
    <w:rsid w:val="00A67BA1"/>
    <w:rsid w:val="00A77B79"/>
    <w:rsid w:val="00AA0895"/>
    <w:rsid w:val="00AA4012"/>
    <w:rsid w:val="00AA702F"/>
    <w:rsid w:val="00AB08E6"/>
    <w:rsid w:val="00AB1847"/>
    <w:rsid w:val="00AC06D5"/>
    <w:rsid w:val="00AD3ECA"/>
    <w:rsid w:val="00AD572A"/>
    <w:rsid w:val="00AF3F26"/>
    <w:rsid w:val="00AF4358"/>
    <w:rsid w:val="00AF4D2C"/>
    <w:rsid w:val="00AF58B8"/>
    <w:rsid w:val="00B1482C"/>
    <w:rsid w:val="00B15042"/>
    <w:rsid w:val="00B16FE1"/>
    <w:rsid w:val="00B25F8E"/>
    <w:rsid w:val="00B30F98"/>
    <w:rsid w:val="00B31F85"/>
    <w:rsid w:val="00B37BF6"/>
    <w:rsid w:val="00B4010B"/>
    <w:rsid w:val="00B50A1F"/>
    <w:rsid w:val="00B52E1E"/>
    <w:rsid w:val="00B67909"/>
    <w:rsid w:val="00B74826"/>
    <w:rsid w:val="00B74D5A"/>
    <w:rsid w:val="00B83E00"/>
    <w:rsid w:val="00B860C8"/>
    <w:rsid w:val="00B96536"/>
    <w:rsid w:val="00BB1626"/>
    <w:rsid w:val="00BB7D03"/>
    <w:rsid w:val="00BC3348"/>
    <w:rsid w:val="00BC3F1F"/>
    <w:rsid w:val="00BD0903"/>
    <w:rsid w:val="00BD2BB2"/>
    <w:rsid w:val="00BD2DE0"/>
    <w:rsid w:val="00BD3A3E"/>
    <w:rsid w:val="00BD58BE"/>
    <w:rsid w:val="00BE6D0E"/>
    <w:rsid w:val="00BF1992"/>
    <w:rsid w:val="00BF4611"/>
    <w:rsid w:val="00BF5DCA"/>
    <w:rsid w:val="00C02171"/>
    <w:rsid w:val="00C03547"/>
    <w:rsid w:val="00C041CD"/>
    <w:rsid w:val="00C06480"/>
    <w:rsid w:val="00C25A76"/>
    <w:rsid w:val="00C271E2"/>
    <w:rsid w:val="00C31955"/>
    <w:rsid w:val="00C40B85"/>
    <w:rsid w:val="00C51CEE"/>
    <w:rsid w:val="00C62F9E"/>
    <w:rsid w:val="00C64868"/>
    <w:rsid w:val="00C65BBE"/>
    <w:rsid w:val="00C83173"/>
    <w:rsid w:val="00C96CD8"/>
    <w:rsid w:val="00CA0A1D"/>
    <w:rsid w:val="00CA1B00"/>
    <w:rsid w:val="00CA23EF"/>
    <w:rsid w:val="00CA6EFD"/>
    <w:rsid w:val="00CC289B"/>
    <w:rsid w:val="00CE1DCF"/>
    <w:rsid w:val="00D036E7"/>
    <w:rsid w:val="00D0530B"/>
    <w:rsid w:val="00D11B09"/>
    <w:rsid w:val="00D1252B"/>
    <w:rsid w:val="00D13A06"/>
    <w:rsid w:val="00D17CFC"/>
    <w:rsid w:val="00D223B2"/>
    <w:rsid w:val="00D30C1C"/>
    <w:rsid w:val="00D31F43"/>
    <w:rsid w:val="00D429F6"/>
    <w:rsid w:val="00D47C04"/>
    <w:rsid w:val="00D524CE"/>
    <w:rsid w:val="00D6748D"/>
    <w:rsid w:val="00D67708"/>
    <w:rsid w:val="00D73686"/>
    <w:rsid w:val="00D87000"/>
    <w:rsid w:val="00D9171A"/>
    <w:rsid w:val="00D91F77"/>
    <w:rsid w:val="00D96D03"/>
    <w:rsid w:val="00D97C89"/>
    <w:rsid w:val="00DA220D"/>
    <w:rsid w:val="00DA44E4"/>
    <w:rsid w:val="00DA546C"/>
    <w:rsid w:val="00DA675F"/>
    <w:rsid w:val="00DC48E9"/>
    <w:rsid w:val="00DC7AD8"/>
    <w:rsid w:val="00DD3EF1"/>
    <w:rsid w:val="00DD7C70"/>
    <w:rsid w:val="00DE7130"/>
    <w:rsid w:val="00DF043E"/>
    <w:rsid w:val="00E0238C"/>
    <w:rsid w:val="00E045C7"/>
    <w:rsid w:val="00E04964"/>
    <w:rsid w:val="00E112F1"/>
    <w:rsid w:val="00E20B2C"/>
    <w:rsid w:val="00E23AC0"/>
    <w:rsid w:val="00E2506B"/>
    <w:rsid w:val="00E26B78"/>
    <w:rsid w:val="00E409BD"/>
    <w:rsid w:val="00E4283A"/>
    <w:rsid w:val="00E432AE"/>
    <w:rsid w:val="00E450B5"/>
    <w:rsid w:val="00E56636"/>
    <w:rsid w:val="00E6004D"/>
    <w:rsid w:val="00E607DD"/>
    <w:rsid w:val="00E60DC7"/>
    <w:rsid w:val="00E62740"/>
    <w:rsid w:val="00E62D46"/>
    <w:rsid w:val="00E67888"/>
    <w:rsid w:val="00E70815"/>
    <w:rsid w:val="00E7094A"/>
    <w:rsid w:val="00E732B2"/>
    <w:rsid w:val="00E81482"/>
    <w:rsid w:val="00E818E5"/>
    <w:rsid w:val="00E82B4A"/>
    <w:rsid w:val="00E87133"/>
    <w:rsid w:val="00E871C7"/>
    <w:rsid w:val="00E92C0A"/>
    <w:rsid w:val="00E97B03"/>
    <w:rsid w:val="00EA6B9D"/>
    <w:rsid w:val="00EB4156"/>
    <w:rsid w:val="00EB632E"/>
    <w:rsid w:val="00EB77F0"/>
    <w:rsid w:val="00EC05E8"/>
    <w:rsid w:val="00EC3379"/>
    <w:rsid w:val="00EC6392"/>
    <w:rsid w:val="00EE23E5"/>
    <w:rsid w:val="00EF34E9"/>
    <w:rsid w:val="00EF42B1"/>
    <w:rsid w:val="00EF7217"/>
    <w:rsid w:val="00EF7C6B"/>
    <w:rsid w:val="00F02EA5"/>
    <w:rsid w:val="00F107AA"/>
    <w:rsid w:val="00F12CBB"/>
    <w:rsid w:val="00F13F9E"/>
    <w:rsid w:val="00F16FEF"/>
    <w:rsid w:val="00F2145B"/>
    <w:rsid w:val="00F2596F"/>
    <w:rsid w:val="00F35CCF"/>
    <w:rsid w:val="00F36A31"/>
    <w:rsid w:val="00F36CB8"/>
    <w:rsid w:val="00F4075E"/>
    <w:rsid w:val="00F642F5"/>
    <w:rsid w:val="00F74F8C"/>
    <w:rsid w:val="00F8507D"/>
    <w:rsid w:val="00F91529"/>
    <w:rsid w:val="00F94C25"/>
    <w:rsid w:val="00FA0244"/>
    <w:rsid w:val="00FA5928"/>
    <w:rsid w:val="00FB6348"/>
    <w:rsid w:val="00FB7932"/>
    <w:rsid w:val="00FC1B0A"/>
    <w:rsid w:val="00FD17D6"/>
    <w:rsid w:val="00FE438A"/>
    <w:rsid w:val="00FE7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100F5A"/>
  <w14:defaultImageDpi w14:val="32767"/>
  <w15:chartTrackingRefBased/>
  <w15:docId w15:val="{7862F3E5-51FD-3944-A658-782FB41B5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Helvetica" w:eastAsiaTheme="minorHAnsi" w:hAnsi="Helvetica" w:cs="Arial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F12CBB"/>
    <w:pPr>
      <w:ind w:left="720"/>
      <w:contextualSpacing/>
    </w:pPr>
  </w:style>
  <w:style w:type="character" w:styleId="Enfasigrassetto">
    <w:name w:val="Strong"/>
    <w:basedOn w:val="Carpredefinitoparagrafo"/>
    <w:uiPriority w:val="22"/>
    <w:qFormat/>
    <w:rsid w:val="00724B73"/>
    <w:rPr>
      <w:b/>
      <w:bCs/>
    </w:rPr>
  </w:style>
  <w:style w:type="character" w:styleId="Collegamentoipertestuale">
    <w:name w:val="Hyperlink"/>
    <w:basedOn w:val="Carpredefinitoparagrafo"/>
    <w:uiPriority w:val="99"/>
    <w:unhideWhenUsed/>
    <w:rsid w:val="00724B73"/>
    <w:rPr>
      <w:color w:val="0000FF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C51CE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C51CEE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C51CEE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51CE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C51CEE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51CE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51CEE"/>
    <w:rPr>
      <w:rFonts w:ascii="Segoe UI" w:hAnsi="Segoe UI" w:cs="Segoe UI"/>
      <w:sz w:val="18"/>
      <w:szCs w:val="18"/>
    </w:rPr>
  </w:style>
  <w:style w:type="paragraph" w:styleId="Revisione">
    <w:name w:val="Revision"/>
    <w:hidden/>
    <w:uiPriority w:val="99"/>
    <w:semiHidden/>
    <w:rsid w:val="00D0530B"/>
  </w:style>
  <w:style w:type="paragraph" w:styleId="Intestazione">
    <w:name w:val="header"/>
    <w:basedOn w:val="Normale"/>
    <w:link w:val="IntestazioneCarattere"/>
    <w:uiPriority w:val="99"/>
    <w:unhideWhenUsed/>
    <w:rsid w:val="00372CF6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72CF6"/>
  </w:style>
  <w:style w:type="paragraph" w:styleId="Pidipagina">
    <w:name w:val="footer"/>
    <w:basedOn w:val="Normale"/>
    <w:link w:val="PidipaginaCarattere"/>
    <w:uiPriority w:val="99"/>
    <w:unhideWhenUsed/>
    <w:qFormat/>
    <w:rsid w:val="00372CF6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372CF6"/>
  </w:style>
  <w:style w:type="paragraph" w:customStyle="1" w:styleId="paragraph">
    <w:name w:val="paragraph"/>
    <w:basedOn w:val="Normale"/>
    <w:qFormat/>
    <w:rsid w:val="00214C51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customStyle="1" w:styleId="normaltextrun">
    <w:name w:val="normaltextrun"/>
    <w:basedOn w:val="Carpredefinitoparagrafo"/>
    <w:qFormat/>
    <w:rsid w:val="00214C51"/>
  </w:style>
  <w:style w:type="character" w:customStyle="1" w:styleId="eop">
    <w:name w:val="eop"/>
    <w:basedOn w:val="Carpredefinitoparagrafo"/>
    <w:qFormat/>
    <w:rsid w:val="00214C51"/>
  </w:style>
  <w:style w:type="character" w:customStyle="1" w:styleId="scxw169991454">
    <w:name w:val="scxw169991454"/>
    <w:basedOn w:val="Carpredefinitoparagrafo"/>
    <w:qFormat/>
    <w:rsid w:val="00214C51"/>
  </w:style>
  <w:style w:type="character" w:styleId="Menzionenonrisolta">
    <w:name w:val="Unresolved Mention"/>
    <w:basedOn w:val="Carpredefinitoparagrafo"/>
    <w:uiPriority w:val="99"/>
    <w:semiHidden/>
    <w:unhideWhenUsed/>
    <w:rsid w:val="001F15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58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0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5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4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roberto.beltramolli@anicecommunication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media.ai-ways.eu/category/news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media.ai-ways.eu/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bernd.abel@ai-ways.com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s://eur01.safelinks.protection.outlook.com/?url=https%3A%2F%2Fmedia.ai-ways.eu%2F&amp;data=04%7C01%7Clois.brooks%40pfpr.com%7C6497ae5b43b74ff4a78108da115f0d5a%7Cc118604817fd4162866d793b39ef2777%7C0%7C0%7C637841397205401500%7CUnknown%7CTWFpbGZsb3d8eyJWIjoiMC4wLjAwMDAiLCJQIjoiV2luMzIiLCJBTiI6Ik1haWwiLCJXVCI6Mn0%3D%7C3000&amp;sdata=kc9cVmZCyw60LnqbtrjehjHY86NnCkwYAa1A2ryPIy4%3D&amp;reserved=0" TargetMode="External"/><Relationship Id="rId1" Type="http://schemas.openxmlformats.org/officeDocument/2006/relationships/hyperlink" Target="https://eur01.safelinks.protection.outlook.com/?url=https%3A%2F%2Fmedia.ai-ways.eu%2F&amp;data=04%7C01%7Clois.brooks%40pfpr.com%7C6497ae5b43b74ff4a78108da115f0d5a%7Cc118604817fd4162866d793b39ef2777%7C0%7C0%7C637841397205401500%7CUnknown%7CTWFpbGZsb3d8eyJWIjoiMC4wLjAwMDAiLCJQIjoiV2luMzIiLCJBTiI6Ik1haWwiLCJXVCI6Mn0%3D%7C3000&amp;sdata=kc9cVmZCyw60LnqbtrjehjHY86NnCkwYAa1A2ryPIy4%3D&amp;reserved=0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="http://schemas.openxmlformats.org/officeDocument/2006/bibliography" xmlns:b="http://schemas.openxmlformats.org/officeDocument/2006/bibliography" xmlns:star_td="http://www.star-group.net/schemas/transit/filters/textdata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 xmlns:star_td="http://www.star-group.net/schemas/transit/filters/textdata">
  <documentManagement/>
</p:properties>
</file>

<file path=customXml/item3.xml><?xml version="1.0" encoding="utf-8"?>
<FormTemplates xmlns="http://schemas.microsoft.com/sharepoint/v3/contenttype/forms" xmlns:star_td="http://www.star-group.net/schemas/transit/filters/textdata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xmlns:star_td="http://www.star-group.net/schemas/transit/filters/textdata" ct:_="" ma:_="" ma:contentTypeName="Document" ma:contentTypeID="0x01010067210CD424B822478D7F171EAC275DB3" ma:contentTypeVersion="13" ma:contentTypeDescription="Create a new document." ma:contentTypeScope="" ma:versionID="7a37073067c4245e670fe293972a9ba2">
  <xsd:schema xmlns:xsd="http://www.w3.org/2001/XMLSchema" xmlns:p="http://schemas.microsoft.com/office/2006/metadata/properties" xmlns:ns2="c8da104e-6a1d-4b01-a720-a1e29024104e" xmlns:ns3="eeb064f5-b91f-4532-bc93-5a06de940d8c" xmlns:xs="http://www.w3.org/2001/XMLSchema" targetNamespace="http://schemas.microsoft.com/office/2006/metadata/properties" ma:root="true" ma:fieldsID="a7a4543df6b77b09e9826bd1fb937fbe" ns2:_="" ns3:_="">
    <xsd:import xmlns:xs="http://www.w3.org/2001/XMLSchema" xmlns:xsd="http://www.w3.org/2001/XMLSchema" namespace="c8da104e-6a1d-4b01-a720-a1e29024104e"/>
    <xsd:import xmlns:xs="http://www.w3.org/2001/XMLSchema" xmlns:xsd="http://www.w3.org/2001/XMLSchema" namespace="eeb064f5-b91f-4532-bc93-5a06de940d8c"/>
    <xsd:element xmlns:xs="http://www.w3.org/2001/XMLSchema" xmlns:xsd="http://www.w3.org/2001/XMLSchema" name="properties">
      <xs:complexType xmlns:xsd="http://www.w3.org/2001/XMLSchema" xmlns:xs="http://www.w3.org/2001/XMLSchema">
        <xsd:sequence xmlns:xs="http://www.w3.org/2001/XMLSchema" xmlns:xsd="http://www.w3.org/2001/XMLSchema">
          <xs:element xmlns:xsd="http://www.w3.org/2001/XMLSchema" xmlns:xs="http://www.w3.org/2001/XMLSchema" name="documentManagement">
            <xsd:complexType xmlns:xs="http://www.w3.org/2001/XMLSchema" xmlns:xsd="http://www.w3.org/2001/XMLSchema">
              <xs:all xmlns:xsd="http://www.w3.org/2001/XMLSchema" xmlns:xs="http://www.w3.org/2001/XMLSchema">
                <xsd:element xmlns:xs="http://www.w3.org/2001/XMLSchema" xmlns:xsd="http://www.w3.org/2001/XMLSchema" ref="ns2:MediaServiceMetadata" minOccurs="0"/>
                <xsd:element xmlns:xs="http://www.w3.org/2001/XMLSchema" xmlns:xsd="http://www.w3.org/2001/XMLSchema" ref="ns2:MediaServiceFastMetadata" minOccurs="0"/>
                <xsd:element xmlns:xs="http://www.w3.org/2001/XMLSchema" xmlns:xsd="http://www.w3.org/2001/XMLSchema" ref="ns2:MediaServiceDateTaken" minOccurs="0"/>
                <xsd:element xmlns:xs="http://www.w3.org/2001/XMLSchema" xmlns:xsd="http://www.w3.org/2001/XMLSchema" ref="ns2:MediaServiceAutoTags" minOccurs="0"/>
                <xsd:element xmlns:xs="http://www.w3.org/2001/XMLSchema" xmlns:xsd="http://www.w3.org/2001/XMLSchema" ref="ns2:MediaServiceGenerationTime" minOccurs="0"/>
                <xsd:element xmlns:xs="http://www.w3.org/2001/XMLSchema" xmlns:xsd="http://www.w3.org/2001/XMLSchema" ref="ns2:MediaServiceEventHashCode" minOccurs="0"/>
                <xsd:element xmlns:xs="http://www.w3.org/2001/XMLSchema" xmlns:xsd="http://www.w3.org/2001/XMLSchema" ref="ns2:MediaServiceOCR" minOccurs="0"/>
                <xsd:element xmlns:xs="http://www.w3.org/2001/XMLSchema" xmlns:xsd="http://www.w3.org/2001/XMLSchema" ref="ns2:MediaServiceAutoKeyPoints" minOccurs="0"/>
                <xsd:element xmlns:xs="http://www.w3.org/2001/XMLSchema" xmlns:xsd="http://www.w3.org/2001/XMLSchema" ref="ns2:MediaServiceKeyPoints" minOccurs="0"/>
                <xsd:element xmlns:xs="http://www.w3.org/2001/XMLSchema" xmlns:xsd="http://www.w3.org/2001/XMLSchema" ref="ns3:SharedWithUsers" minOccurs="0"/>
                <xsd:element xmlns:xs="http://www.w3.org/2001/XMLSchema" xmlns:xsd="http://www.w3.org/2001/XMLSchema" ref="ns3:SharedWithDetails" minOccurs="0"/>
                <xsd:element xmlns:xs="http://www.w3.org/2001/XMLSchema" xmlns:xsd="http://www.w3.org/2001/XMLSchema" ref="ns2:MediaLengthInSeconds" minOccurs="0"/>
                <xsd:element xmlns:xs="http://www.w3.org/2001/XMLSchema" xmlns:xsd="http://www.w3.org/2001/XMLSchema" ref="ns2:MediaServiceLocation" minOccurs="0"/>
              </xs:all>
            </xsd:complexType>
          </xs:element>
        </xsd:sequence>
      </xs:complexType>
    </xsd:element>
  </xsd:schema>
  <xsd:schema xmlns:xsd="http://www.w3.org/2001/XMLSchema" xmlns:dms="http://schemas.microsoft.com/office/2006/documentManagement/types" xmlns:pc="http://schemas.microsoft.com/office/infopath/2007/PartnerControls" xmlns:xs="http://www.w3.org/2001/XMLSchema" targetNamespace="c8da104e-6a1d-4b01-a720-a1e29024104e" elementFormDefault="qualified">
    <xsd:import xmlns:xs="http://www.w3.org/2001/XMLSchema" xmlns:xsd="http://www.w3.org/2001/XMLSchema" namespace="http://schemas.microsoft.com/office/2006/documentManagement/types"/>
    <xsd:import xmlns:xs="http://www.w3.org/2001/XMLSchema" xmlns:xsd="http://www.w3.org/2001/XMLSchema" namespace="http://schemas.microsoft.com/office/infopath/2007/PartnerControls"/>
    <xsd:element xmlns:xs="http://www.w3.org/2001/XMLSchema" xmlns:xsd="http://www.w3.org/2001/XMLSchema" name="MediaServiceMetadata" ma:index="8" nillable="true" ma:displayName="MediaServiceMetadata" ma:hidden="true" ma:internalName="MediaServiceMetadata" ma:readOnly="true">
      <xs:simpleType xmlns:xsd="http://www.w3.org/2001/XMLSchema" xmlns:xs="http://www.w3.org/2001/XMLSchema">
        <xsd:restriction xmlns:xs="http://www.w3.org/2001/XMLSchema" xmlns:xsd="http://www.w3.org/2001/XMLSchema" base="dms:Note"/>
      </xs:simpleType>
    </xsd:element>
    <xsd:element xmlns:xs="http://www.w3.org/2001/XMLSchema" xmlns:xsd="http://www.w3.org/2001/XMLSchema" name="MediaServiceFastMetadata" ma:index="9" nillable="true" ma:displayName="MediaServiceFastMetadata" ma:hidden="true" ma:internalName="MediaServiceFastMetadata" ma:readOnly="true">
      <xs:simpleType xmlns:xsd="http://www.w3.org/2001/XMLSchema" xmlns:xs="http://www.w3.org/2001/XMLSchema">
        <xsd:restriction xmlns:xs="http://www.w3.org/2001/XMLSchema" xmlns:xsd="http://www.w3.org/2001/XMLSchema" base="dms:Note"/>
      </xs:simpleType>
    </xsd:element>
    <xsd:element xmlns:xs="http://www.w3.org/2001/XMLSchema" xmlns:xsd="http://www.w3.org/2001/XMLSchema" name="MediaServiceDateTaken" ma:index="10" nillable="true" ma:displayName="MediaServiceDateTaken" ma:hidden="true" ma:internalName="MediaServiceDateTaken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  <xsd:element xmlns:xs="http://www.w3.org/2001/XMLSchema" xmlns:xsd="http://www.w3.org/2001/XMLSchema" name="MediaServiceAutoTags" ma:index="11" nillable="true" ma:displayName="Tags" ma:internalName="MediaServiceAutoTags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  <xsd:element xmlns:xs="http://www.w3.org/2001/XMLSchema" xmlns:xsd="http://www.w3.org/2001/XMLSchema" name="MediaServiceGenerationTime" ma:index="12" nillable="true" ma:displayName="MediaServiceGenerationTime" ma:hidden="true" ma:internalName="MediaServiceGenerationTime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  <xsd:element xmlns:xs="http://www.w3.org/2001/XMLSchema" xmlns:xsd="http://www.w3.org/2001/XMLSchema" name="MediaServiceEventHashCode" ma:index="13" nillable="true" ma:displayName="MediaServiceEventHashCode" ma:hidden="true" ma:internalName="MediaServiceEventHashCode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  <xsd:element xmlns:xs="http://www.w3.org/2001/XMLSchema" xmlns:xsd="http://www.w3.org/2001/XMLSchema" name="MediaServiceOCR" ma:index="14" nillable="true" ma:displayName="Extracted Text" ma:internalName="MediaServiceOCR" ma:readOnly="true">
      <xs:simpleType xmlns:xsd="http://www.w3.org/2001/XMLSchema" xmlns:xs="http://www.w3.org/2001/XMLSchema">
        <xsd:restriction xmlns:xs="http://www.w3.org/2001/XMLSchema" xmlns:xsd="http://www.w3.org/2001/XMLSchema" base="dms:Note">
          <xs:maxLength xmlns:xsd="http://www.w3.org/2001/XMLSchema" xmlns:xs="http://www.w3.org/2001/XMLSchema" value="255"/>
        </xsd:restriction>
      </xs:simpleType>
    </xsd:element>
    <xsd:element xmlns:xs="http://www.w3.org/2001/XMLSchema" xmlns:xsd="http://www.w3.org/2001/XMLSchema" name="MediaServiceAutoKeyPoints" ma:index="15" nillable="true" ma:displayName="MediaServiceAutoKeyPoints" ma:hidden="true" ma:internalName="MediaServiceAutoKeyPoints" ma:readOnly="true">
      <xs:simpleType xmlns:xsd="http://www.w3.org/2001/XMLSchema" xmlns:xs="http://www.w3.org/2001/XMLSchema">
        <xsd:restriction xmlns:xs="http://www.w3.org/2001/XMLSchema" xmlns:xsd="http://www.w3.org/2001/XMLSchema" base="dms:Note"/>
      </xs:simpleType>
    </xsd:element>
    <xsd:element xmlns:xs="http://www.w3.org/2001/XMLSchema" xmlns:xsd="http://www.w3.org/2001/XMLSchema" name="MediaServiceKeyPoints" ma:index="16" nillable="true" ma:displayName="KeyPoints" ma:internalName="MediaServiceKeyPoints" ma:readOnly="true">
      <xs:simpleType xmlns:xsd="http://www.w3.org/2001/XMLSchema" xmlns:xs="http://www.w3.org/2001/XMLSchema">
        <xsd:restriction xmlns:xs="http://www.w3.org/2001/XMLSchema" xmlns:xsd="http://www.w3.org/2001/XMLSchema" base="dms:Note">
          <xs:maxLength xmlns:xsd="http://www.w3.org/2001/XMLSchema" xmlns:xs="http://www.w3.org/2001/XMLSchema" value="255"/>
        </xsd:restriction>
      </xs:simpleType>
    </xsd:element>
    <xsd:element xmlns:xs="http://www.w3.org/2001/XMLSchema" xmlns:xsd="http://www.w3.org/2001/XMLSchema" name="MediaLengthInSeconds" ma:index="19" nillable="true" ma:displayName="MediaLengthInSeconds" ma:hidden="true" ma:internalName="MediaLengthInSeconds" ma:readOnly="true">
      <xs:simpleType xmlns:xsd="http://www.w3.org/2001/XMLSchema" xmlns:xs="http://www.w3.org/2001/XMLSchema">
        <xsd:restriction xmlns:xs="http://www.w3.org/2001/XMLSchema" xmlns:xsd="http://www.w3.org/2001/XMLSchema" base="dms:Unknown"/>
      </xs:simpleType>
    </xsd:element>
    <xsd:element xmlns:xs="http://www.w3.org/2001/XMLSchema" xmlns:xsd="http://www.w3.org/2001/XMLSchema" name="MediaServiceLocation" ma:index="20" nillable="true" ma:displayName="Location" ma:internalName="MediaServiceLocation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</xsd:schema>
  <xsd:schema xmlns:xsd="http://www.w3.org/2001/XMLSchema" xmlns:dms="http://schemas.microsoft.com/office/2006/documentManagement/types" xmlns:pc="http://schemas.microsoft.com/office/infopath/2007/PartnerControls" xmlns:xs="http://www.w3.org/2001/XMLSchema" targetNamespace="eeb064f5-b91f-4532-bc93-5a06de940d8c" elementFormDefault="qualified">
    <xsd:import xmlns:xs="http://www.w3.org/2001/XMLSchema" xmlns:xsd="http://www.w3.org/2001/XMLSchema" namespace="http://schemas.microsoft.com/office/2006/documentManagement/types"/>
    <xsd:import xmlns:xs="http://www.w3.org/2001/XMLSchema" xmlns:xsd="http://www.w3.org/2001/XMLSchema" namespace="http://schemas.microsoft.com/office/infopath/2007/PartnerControls"/>
    <xsd:element xmlns:xs="http://www.w3.org/2001/XMLSchema" xmlns:xsd="http://www.w3.org/2001/XMLSchema" name="SharedWithUsers" ma:index="17" nillable="true" ma:displayName="Shared With" ma:internalName="SharedWithUsers" ma:readOnly="true">
      <xs:complexType xmlns:xsd="http://www.w3.org/2001/XMLSchema" xmlns:xs="http://www.w3.org/2001/XMLSchema">
        <xsd:complexContent xmlns:xs="http://www.w3.org/2001/XMLSchema" xmlns:xsd="http://www.w3.org/2001/XMLSchema">
          <xs:extension xmlns:xsd="http://www.w3.org/2001/XMLSchema" xmlns:xs="http://www.w3.org/2001/XMLSchema" base="dms:UserMulti">
            <xsd:sequence xmlns:xs="http://www.w3.org/2001/XMLSchema" xmlns:xsd="http://www.w3.org/2001/XMLSchema">
              <xs:element xmlns:xsd="http://www.w3.org/2001/XMLSchema" xmlns:xs="http://www.w3.org/2001/XMLSchema" name="UserInfo" minOccurs="0" maxOccurs="unbounded">
                <xsd:complexType xmlns:xs="http://www.w3.org/2001/XMLSchema" xmlns:xsd="http://www.w3.org/2001/XMLSchema">
                  <xs:sequence xmlns:xsd="http://www.w3.org/2001/XMLSchema" xmlns:xs="http://www.w3.org/2001/XMLSchema">
                    <xsd:element xmlns:xs="http://www.w3.org/2001/XMLSchema" xmlns:xsd="http://www.w3.org/2001/XMLSchema" name="DisplayName" type="xsd:string" minOccurs="0"/>
                    <xsd:element xmlns:xs="http://www.w3.org/2001/XMLSchema" xmlns:xsd="http://www.w3.org/2001/XMLSchema" name="AccountId" type="dms:UserId" minOccurs="0" nillable="true"/>
                    <xsd:element xmlns:xs="http://www.w3.org/2001/XMLSchema" xmlns:xsd="http://www.w3.org/2001/XMLSchema" name="AccountType" type="xsd:string" minOccurs="0"/>
                  </xs:sequence>
                </xsd:complexType>
              </xs:element>
            </xsd:sequence>
          </xs:extension>
        </xsd:complexContent>
      </xs:complexType>
    </xsd:element>
    <xsd:element xmlns:xs="http://www.w3.org/2001/XMLSchema" xmlns:xsd="http://www.w3.org/2001/XMLSchema" name="SharedWithDetails" ma:index="18" nillable="true" ma:displayName="Shared With Details" ma:internalName="SharedWithDetails" ma:readOnly="true">
      <xs:simpleType xmlns:xsd="http://www.w3.org/2001/XMLSchema" xmlns:xs="http://www.w3.org/2001/XMLSchema">
        <xsd:restriction xmlns:xs="http://www.w3.org/2001/XMLSchema" xmlns:xsd="http://www.w3.org/2001/XMLSchema" base="dms:Note">
          <xs:maxLength xmlns:xsd="http://www.w3.org/2001/XMLSchema" xmlns:xs="http://www.w3.org/2001/XMLSchema" value="255"/>
        </xsd:restriction>
      </xs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DE8CF8-5C55-404F-B841-D453560D565F}">
  <ds:schemaRefs>
    <ds:schemaRef ds:uri="http://schemas.openxmlformats.org/officeDocument/2006/bibliography"/>
    <ds:schemaRef ds:uri="http://www.star-group.net/schemas/transit/filters/textdata"/>
  </ds:schemaRefs>
</ds:datastoreItem>
</file>

<file path=customXml/itemProps2.xml><?xml version="1.0" encoding="utf-8"?>
<ds:datastoreItem xmlns:ds="http://schemas.openxmlformats.org/officeDocument/2006/customXml" ds:itemID="{C1C3BBA5-ED8B-4DC3-B465-9F8E3E91A563}">
  <ds:schemaRefs>
    <ds:schemaRef ds:uri="http://schemas.microsoft.com/office/2006/metadata/properties"/>
    <ds:schemaRef ds:uri="http://schemas.microsoft.com/office/infopath/2007/PartnerControls"/>
    <ds:schemaRef ds:uri="http://www.star-group.net/schemas/transit/filters/textdata"/>
  </ds:schemaRefs>
</ds:datastoreItem>
</file>

<file path=customXml/itemProps3.xml><?xml version="1.0" encoding="utf-8"?>
<ds:datastoreItem xmlns:ds="http://schemas.openxmlformats.org/officeDocument/2006/customXml" ds:itemID="{CE561778-6813-4A1C-A1A8-F20D5BBDF7A6}">
  <ds:schemaRefs>
    <ds:schemaRef ds:uri="http://schemas.microsoft.com/sharepoint/v3/contenttype/forms"/>
    <ds:schemaRef ds:uri="http://www.star-group.net/schemas/transit/filters/textdata"/>
  </ds:schemaRefs>
</ds:datastoreItem>
</file>

<file path=customXml/itemProps4.xml><?xml version="1.0" encoding="utf-8"?>
<ds:datastoreItem xmlns:ds="http://schemas.openxmlformats.org/officeDocument/2006/customXml" ds:itemID="{09065E8F-8D08-448C-A779-35C4A5F524EE}">
  <ds:schemaRefs>
    <ds:schemaRef ds:uri="http://schemas.microsoft.com/office/2006/metadata/contentType"/>
    <ds:schemaRef ds:uri="http://schemas.microsoft.com/office/2006/metadata/properties/metaAttributes"/>
    <ds:schemaRef ds:uri="http://www.star-group.net/schemas/transit/filters/textdata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1470</Words>
  <Characters>8381</Characters>
  <Application>Microsoft Office Word</Application>
  <DocSecurity>0</DocSecurity>
  <Lines>69</Lines>
  <Paragraphs>19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9832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Fabian Mechtel</dc:creator>
  <cp:keywords/>
  <dc:description/>
  <cp:lastModifiedBy>Roberto Beltramolli</cp:lastModifiedBy>
  <cp:revision>5</cp:revision>
  <dcterms:created xsi:type="dcterms:W3CDTF">2022-05-09T12:55:00Z</dcterms:created>
  <dcterms:modified xsi:type="dcterms:W3CDTF">2022-05-10T09:21:00Z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</Properties>
</file>